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5" w:rsidRDefault="00E04950" w:rsidP="003A5DCB">
      <w:pPr>
        <w:shd w:val="clear" w:color="auto" w:fill="FFFFFF"/>
        <w:spacing w:after="0" w:line="240" w:lineRule="auto"/>
        <w:ind w:firstLine="642"/>
        <w:rPr>
          <w:rFonts w:ascii="Monotype Corsiva" w:eastAsia="Times New Roman" w:hAnsi="Monotype Corsiva" w:cs="Times New Roman"/>
          <w:b/>
          <w:bCs/>
          <w:i/>
          <w:color w:val="002060"/>
          <w:sz w:val="72"/>
          <w:szCs w:val="72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002060"/>
          <w:sz w:val="72"/>
          <w:szCs w:val="72"/>
          <w:bdr w:val="none" w:sz="0" w:space="0" w:color="auto" w:frame="1"/>
          <w:lang w:eastAsia="ru-RU"/>
        </w:rPr>
        <w:t xml:space="preserve">    </w:t>
      </w:r>
      <w:r w:rsidR="0049575E" w:rsidRPr="00637991">
        <w:rPr>
          <w:rFonts w:ascii="Monotype Corsiva" w:eastAsia="Times New Roman" w:hAnsi="Monotype Corsiva" w:cs="Times New Roman"/>
          <w:b/>
          <w:bCs/>
          <w:i/>
          <w:color w:val="002060"/>
          <w:sz w:val="72"/>
          <w:szCs w:val="72"/>
          <w:bdr w:val="none" w:sz="0" w:space="0" w:color="auto" w:frame="1"/>
          <w:lang w:eastAsia="ru-RU"/>
        </w:rPr>
        <w:t xml:space="preserve">Аналитический </w:t>
      </w:r>
      <w:r w:rsidR="00CA5A3B">
        <w:rPr>
          <w:rFonts w:ascii="Monotype Corsiva" w:eastAsia="Times New Roman" w:hAnsi="Monotype Corsiva" w:cs="Times New Roman"/>
          <w:b/>
          <w:bCs/>
          <w:i/>
          <w:color w:val="002060"/>
          <w:sz w:val="72"/>
          <w:szCs w:val="72"/>
          <w:bdr w:val="none" w:sz="0" w:space="0" w:color="auto" w:frame="1"/>
          <w:lang w:eastAsia="ru-RU"/>
        </w:rPr>
        <w:t xml:space="preserve"> </w:t>
      </w:r>
      <w:r w:rsidR="006622F3" w:rsidRPr="00637991">
        <w:rPr>
          <w:rFonts w:ascii="Monotype Corsiva" w:eastAsia="Times New Roman" w:hAnsi="Monotype Corsiva" w:cs="Times New Roman"/>
          <w:b/>
          <w:bCs/>
          <w:i/>
          <w:color w:val="002060"/>
          <w:sz w:val="72"/>
          <w:szCs w:val="72"/>
          <w:bdr w:val="none" w:sz="0" w:space="0" w:color="auto" w:frame="1"/>
          <w:lang w:eastAsia="ru-RU"/>
        </w:rPr>
        <w:t xml:space="preserve">отчёт </w:t>
      </w:r>
    </w:p>
    <w:p w:rsidR="00D740A7" w:rsidRPr="00BE5DB2" w:rsidRDefault="00D740A7" w:rsidP="003A5DCB">
      <w:pPr>
        <w:shd w:val="clear" w:color="auto" w:fill="FFFFFF"/>
        <w:spacing w:after="0" w:line="240" w:lineRule="auto"/>
        <w:ind w:firstLine="642"/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</w:pPr>
      <w:r w:rsidRPr="00BE5DB2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>М</w:t>
      </w:r>
      <w:r w:rsidR="003A5DCB" w:rsidRPr="00BE5DB2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>БДОУ</w:t>
      </w:r>
      <w:r w:rsidR="009F0745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 xml:space="preserve"> </w:t>
      </w:r>
      <w:r w:rsidR="0049575E" w:rsidRPr="00BE5DB2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>детский сад №</w:t>
      </w:r>
      <w:r w:rsidR="003A5DCB" w:rsidRPr="00BE5DB2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>5</w:t>
      </w:r>
      <w:r w:rsidRPr="00BE5DB2">
        <w:rPr>
          <w:rFonts w:ascii="Monotype Corsiva" w:eastAsia="Times New Roman" w:hAnsi="Monotype Corsiva" w:cs="Times New Roman"/>
          <w:b/>
          <w:i/>
          <w:iCs/>
          <w:color w:val="002060"/>
          <w:sz w:val="48"/>
          <w:szCs w:val="48"/>
          <w:bdr w:val="none" w:sz="0" w:space="0" w:color="auto" w:frame="1"/>
          <w:lang w:eastAsia="ru-RU"/>
        </w:rPr>
        <w:t>«</w:t>
      </w:r>
      <w:r w:rsidR="0049575E" w:rsidRPr="00BE5DB2">
        <w:rPr>
          <w:rFonts w:ascii="Monotype Corsiva" w:eastAsia="Times New Roman" w:hAnsi="Monotype Corsiva" w:cs="Times New Roman"/>
          <w:b/>
          <w:i/>
          <w:iCs/>
          <w:color w:val="002060"/>
          <w:sz w:val="48"/>
          <w:szCs w:val="48"/>
          <w:bdr w:val="none" w:sz="0" w:space="0" w:color="auto" w:frame="1"/>
          <w:lang w:eastAsia="ru-RU"/>
        </w:rPr>
        <w:t>Зайчик</w:t>
      </w:r>
      <w:r w:rsidRPr="00BE5DB2">
        <w:rPr>
          <w:rFonts w:ascii="Monotype Corsiva" w:eastAsia="Times New Roman" w:hAnsi="Monotype Corsiva" w:cs="Times New Roman"/>
          <w:b/>
          <w:i/>
          <w:iCs/>
          <w:color w:val="002060"/>
          <w:sz w:val="48"/>
          <w:szCs w:val="48"/>
          <w:bdr w:val="none" w:sz="0" w:space="0" w:color="auto" w:frame="1"/>
          <w:lang w:eastAsia="ru-RU"/>
        </w:rPr>
        <w:t>»</w:t>
      </w:r>
      <w:r w:rsidR="009F0745">
        <w:rPr>
          <w:rFonts w:ascii="Monotype Corsiva" w:eastAsia="Times New Roman" w:hAnsi="Monotype Corsiva" w:cs="Times New Roman"/>
          <w:b/>
          <w:i/>
          <w:iCs/>
          <w:color w:val="002060"/>
          <w:sz w:val="48"/>
          <w:szCs w:val="48"/>
          <w:bdr w:val="none" w:sz="0" w:space="0" w:color="auto" w:frame="1"/>
          <w:lang w:eastAsia="ru-RU"/>
        </w:rPr>
        <w:t xml:space="preserve"> </w:t>
      </w:r>
      <w:r w:rsidR="0049575E" w:rsidRPr="00BE5DB2">
        <w:rPr>
          <w:rFonts w:ascii="Monotype Corsiva" w:eastAsia="Times New Roman" w:hAnsi="Monotype Corsiva" w:cs="Times New Roman"/>
          <w:b/>
          <w:i/>
          <w:iCs/>
          <w:color w:val="002060"/>
          <w:sz w:val="48"/>
          <w:szCs w:val="48"/>
          <w:bdr w:val="none" w:sz="0" w:space="0" w:color="auto" w:frame="1"/>
          <w:lang w:eastAsia="ru-RU"/>
        </w:rPr>
        <w:t>с.Эльхотово</w:t>
      </w:r>
      <w:r w:rsidR="009F0745">
        <w:rPr>
          <w:rFonts w:ascii="Monotype Corsiva" w:eastAsia="Times New Roman" w:hAnsi="Monotype Corsiva" w:cs="Times New Roman"/>
          <w:b/>
          <w:i/>
          <w:iCs/>
          <w:color w:val="002060"/>
          <w:sz w:val="48"/>
          <w:szCs w:val="48"/>
          <w:bdr w:val="none" w:sz="0" w:space="0" w:color="auto" w:frame="1"/>
          <w:lang w:eastAsia="ru-RU"/>
        </w:rPr>
        <w:t xml:space="preserve"> </w:t>
      </w:r>
      <w:r w:rsidR="004436FE" w:rsidRPr="00BE5DB2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>о</w:t>
      </w:r>
      <w:r w:rsidR="009F0745">
        <w:rPr>
          <w:rFonts w:ascii="Monotype Corsiva" w:eastAsia="Times New Roman" w:hAnsi="Monotype Corsiva" w:cs="Times New Roman"/>
          <w:b/>
          <w:i/>
          <w:color w:val="002060"/>
          <w:sz w:val="48"/>
          <w:szCs w:val="48"/>
          <w:lang w:eastAsia="ru-RU"/>
        </w:rPr>
        <w:t xml:space="preserve"> </w:t>
      </w:r>
      <w:r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>летн</w:t>
      </w:r>
      <w:r w:rsidR="006A5F44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>ей</w:t>
      </w:r>
      <w:r w:rsidR="009F0745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 xml:space="preserve"> </w:t>
      </w:r>
      <w:r w:rsidR="006A5F44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>оздоровительной</w:t>
      </w:r>
      <w:r w:rsidR="009F0745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 xml:space="preserve"> </w:t>
      </w:r>
      <w:r w:rsidR="006A5F44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>работе</w:t>
      </w:r>
      <w:r w:rsidR="009F0745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 xml:space="preserve"> </w:t>
      </w:r>
      <w:r w:rsidR="006A5F44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>за</w:t>
      </w:r>
      <w:r w:rsidR="003A5DCB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 xml:space="preserve"> 2022-2023 год.</w:t>
      </w:r>
      <w:r w:rsidR="0049575E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ab/>
      </w:r>
      <w:r w:rsidR="003B7225" w:rsidRPr="00BE5DB2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bdr w:val="none" w:sz="0" w:space="0" w:color="auto" w:frame="1"/>
          <w:lang w:eastAsia="ru-RU"/>
        </w:rPr>
        <w:tab/>
      </w:r>
    </w:p>
    <w:p w:rsidR="00ED2115" w:rsidRPr="003A5DCB" w:rsidRDefault="00CA5A3B" w:rsidP="003B7225">
      <w:pPr>
        <w:tabs>
          <w:tab w:val="left" w:pos="6435"/>
          <w:tab w:val="left" w:pos="7035"/>
        </w:tabs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002060"/>
          <w:sz w:val="44"/>
          <w:szCs w:val="44"/>
          <w:lang w:eastAsia="ru-RU"/>
        </w:rPr>
        <w:t xml:space="preserve">                          </w:t>
      </w:r>
      <w:r w:rsidR="00D90B21" w:rsidRPr="003A5DCB">
        <w:rPr>
          <w:rFonts w:ascii="Monotype Corsiva" w:eastAsia="Times New Roman" w:hAnsi="Monotype Corsiva" w:cs="Times New Roman"/>
          <w:b/>
          <w:i/>
          <w:color w:val="002060"/>
          <w:sz w:val="44"/>
          <w:szCs w:val="44"/>
          <w:lang w:eastAsia="ru-RU"/>
        </w:rPr>
        <w:t xml:space="preserve">Методист  Чочиева </w:t>
      </w:r>
      <w:r w:rsidR="00ED2115" w:rsidRPr="003A5DCB">
        <w:rPr>
          <w:rFonts w:ascii="Monotype Corsiva" w:eastAsia="Times New Roman" w:hAnsi="Monotype Corsiva" w:cs="Times New Roman"/>
          <w:b/>
          <w:i/>
          <w:color w:val="002060"/>
          <w:sz w:val="44"/>
          <w:szCs w:val="44"/>
          <w:lang w:eastAsia="ru-RU"/>
        </w:rPr>
        <w:t>Р.Д.</w:t>
      </w:r>
    </w:p>
    <w:p w:rsidR="008C6C14" w:rsidRPr="003875CF" w:rsidRDefault="008C6C14" w:rsidP="00140779">
      <w:pPr>
        <w:tabs>
          <w:tab w:val="left" w:pos="6435"/>
          <w:tab w:val="left" w:pos="7035"/>
        </w:tabs>
        <w:spacing w:after="0" w:line="240" w:lineRule="auto"/>
        <w:rPr>
          <w:rFonts w:ascii="Monotype Corsiva" w:eastAsia="Times New Roman" w:hAnsi="Monotype Corsiva" w:cs="Times New Roman"/>
          <w:i/>
          <w:noProof/>
          <w:color w:val="002060"/>
          <w:sz w:val="44"/>
          <w:szCs w:val="44"/>
          <w:lang w:eastAsia="ru-RU"/>
        </w:rPr>
      </w:pPr>
    </w:p>
    <w:p w:rsidR="003875CF" w:rsidRDefault="003875CF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i/>
          <w:color w:val="002060"/>
          <w:sz w:val="44"/>
          <w:szCs w:val="44"/>
          <w:lang w:eastAsia="ru-RU"/>
        </w:rPr>
      </w:pPr>
    </w:p>
    <w:p w:rsidR="003875CF" w:rsidRDefault="003875CF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i/>
          <w:color w:val="002060"/>
          <w:sz w:val="44"/>
          <w:szCs w:val="44"/>
          <w:lang w:eastAsia="ru-RU"/>
        </w:rPr>
      </w:pPr>
    </w:p>
    <w:p w:rsidR="003875CF" w:rsidRDefault="00CA5A3B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i/>
          <w:color w:val="002060"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44"/>
          <w:szCs w:val="44"/>
          <w:lang w:eastAsia="ru-RU"/>
        </w:rPr>
        <w:t xml:space="preserve">                  </w:t>
      </w:r>
      <w:r w:rsidR="003875CF">
        <w:rPr>
          <w:noProof/>
          <w:lang w:eastAsia="ru-RU"/>
        </w:rPr>
        <w:drawing>
          <wp:inline distT="0" distB="0" distL="0" distR="0">
            <wp:extent cx="3666393" cy="2292311"/>
            <wp:effectExtent l="0" t="0" r="0" b="0"/>
            <wp:docPr id="1" name="Рисунок 1" descr="Фон лет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лето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20" cy="229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CF" w:rsidRDefault="003875CF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i/>
          <w:color w:val="002060"/>
          <w:sz w:val="44"/>
          <w:szCs w:val="44"/>
          <w:lang w:eastAsia="ru-RU"/>
        </w:rPr>
      </w:pPr>
    </w:p>
    <w:p w:rsidR="00973E1C" w:rsidRPr="003875CF" w:rsidRDefault="00CA5A3B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 xml:space="preserve">                                             </w:t>
      </w:r>
      <w:r w:rsidR="00ED2115" w:rsidRPr="003875CF"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 xml:space="preserve">Здравствуй  </w:t>
      </w:r>
      <w:r w:rsidR="00140779" w:rsidRPr="003875CF"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 xml:space="preserve">   лето !</w:t>
      </w:r>
    </w:p>
    <w:p w:rsidR="00140779" w:rsidRPr="00123320" w:rsidRDefault="00CA5A3B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i/>
          <w:color w:val="00206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                       </w:t>
      </w:r>
      <w:r w:rsidR="00140779" w:rsidRPr="00F952FD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  <w:t xml:space="preserve">Столько  света!  Столько  солнца!             </w:t>
      </w:r>
    </w:p>
    <w:p w:rsidR="00140779" w:rsidRPr="00F952FD" w:rsidRDefault="00140779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</w:pPr>
      <w:r w:rsidRPr="00F952FD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                        Столько  зелени  кругом!                             </w:t>
      </w:r>
    </w:p>
    <w:p w:rsidR="00140779" w:rsidRPr="00F952FD" w:rsidRDefault="00140779" w:rsidP="00140779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</w:pPr>
      <w:r w:rsidRPr="00F952FD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                        Наступило  снова  лето,                                          </w:t>
      </w:r>
    </w:p>
    <w:p w:rsidR="006D00C3" w:rsidRPr="006D00C3" w:rsidRDefault="00140779" w:rsidP="006D00C3">
      <w:pPr>
        <w:tabs>
          <w:tab w:val="left" w:pos="6435"/>
          <w:tab w:val="left" w:pos="7035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</w:pPr>
      <w:r w:rsidRPr="00F952FD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                        И тепло пришло к нам в дом</w:t>
      </w:r>
      <w:r w:rsidR="006D00C3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  <w:lang w:eastAsia="ru-RU"/>
        </w:rPr>
        <w:t>!</w:t>
      </w:r>
    </w:p>
    <w:p w:rsidR="006D00C3" w:rsidRDefault="006D00C3" w:rsidP="00CE603E">
      <w:pPr>
        <w:spacing w:after="0" w:line="240" w:lineRule="auto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</w:p>
    <w:p w:rsidR="006A5F44" w:rsidRDefault="00CA5A3B" w:rsidP="00CE603E">
      <w:pPr>
        <w:spacing w:after="0" w:line="240" w:lineRule="auto"/>
        <w:rPr>
          <w:rFonts w:asciiTheme="majorHAnsi" w:eastAsia="Times New Roman" w:hAnsiTheme="majorHAnsi" w:cs="Times New Roman"/>
          <w:i/>
          <w:color w:val="1D1B11" w:themeColor="background2" w:themeShade="1A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 xml:space="preserve">                     </w:t>
      </w:r>
      <w:r w:rsidR="00D740A7" w:rsidRPr="00CB4FFA"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>Лето</w:t>
      </w:r>
      <w:r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 xml:space="preserve"> </w:t>
      </w:r>
      <w:r w:rsidR="00D740A7" w:rsidRPr="00CB4FFA">
        <w:rPr>
          <w:rFonts w:asciiTheme="majorHAnsi" w:eastAsia="Times New Roman" w:hAnsiTheme="majorHAnsi" w:cs="Gigi"/>
          <w:b/>
          <w:i/>
          <w:color w:val="002060"/>
          <w:sz w:val="40"/>
          <w:szCs w:val="40"/>
          <w:lang w:eastAsia="ru-RU"/>
        </w:rPr>
        <w:t>–</w:t>
      </w:r>
      <w:r w:rsidR="00D740A7" w:rsidRPr="00CB4FFA"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>удивительная</w:t>
      </w:r>
      <w:r w:rsidR="009F0745"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 xml:space="preserve"> </w:t>
      </w:r>
      <w:r w:rsidR="00D740A7" w:rsidRPr="00CB4FFA">
        <w:rPr>
          <w:rFonts w:asciiTheme="majorHAnsi" w:eastAsia="Times New Roman" w:hAnsiTheme="majorHAnsi" w:cs="Times New Roman"/>
          <w:b/>
          <w:i/>
          <w:color w:val="002060"/>
          <w:sz w:val="40"/>
          <w:szCs w:val="40"/>
          <w:lang w:eastAsia="ru-RU"/>
        </w:rPr>
        <w:t>пора</w:t>
      </w:r>
      <w:r w:rsidR="00D740A7" w:rsidRPr="00CB4FFA">
        <w:rPr>
          <w:rFonts w:asciiTheme="majorHAnsi" w:eastAsia="Times New Roman" w:hAnsiTheme="majorHAnsi" w:cs="Arial"/>
          <w:b/>
          <w:i/>
          <w:color w:val="002060"/>
          <w:sz w:val="40"/>
          <w:szCs w:val="40"/>
          <w:lang w:eastAsia="ru-RU"/>
        </w:rPr>
        <w:t xml:space="preserve">! </w:t>
      </w:r>
    </w:p>
    <w:p w:rsidR="006664EA" w:rsidRPr="00CA5A3B" w:rsidRDefault="009F0745" w:rsidP="00CE603E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Взрослые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всегда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r w:rsidR="0024612E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24612E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нетерпением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1A5BEB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жду</w:t>
      </w:r>
      <w:r w:rsidR="00D740A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т, когда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0A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0A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наступит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0A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это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замечательное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0A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прекрасное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0A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время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года  , когда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могут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вдоволь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97421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гулят</w:t>
      </w:r>
      <w:r w:rsidR="00D97421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ься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, бегать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прыгать</w:t>
      </w:r>
      <w:r w:rsidR="006D00C3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.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Именно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этот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период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времени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проводят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свежем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воздухе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3875CF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 у детей есть прекрасная возможность 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получить заряд здоровья на весь </w:t>
      </w:r>
      <w:r w:rsidR="003875CF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год.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Поэтому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очень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973E1C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важно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организовать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жизнь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дошкольников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детском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саду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так  , чтобы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каждый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день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приносил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что-то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такое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удивительное ,</w:t>
      </w:r>
      <w:r w:rsidR="008C6C14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чем 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был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наполнен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интересным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познавательным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содержанием,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эмоционально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-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насышенным, 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чтобы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воспоминания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летнем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времени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детском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саду , ещё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долго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063C40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вызывали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детей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8E7F57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положительные</w:t>
      </w:r>
      <w:r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</w:t>
      </w:r>
      <w:r w:rsidR="00063C40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моции</w:t>
      </w:r>
      <w:r w:rsidR="00CE603E" w:rsidRPr="00CA5A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.</w:t>
      </w:r>
    </w:p>
    <w:p w:rsidR="00CA6763" w:rsidRPr="003875CF" w:rsidRDefault="00CE603E" w:rsidP="00CA6763">
      <w:pPr>
        <w:spacing w:after="0" w:line="240" w:lineRule="auto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lastRenderedPageBreak/>
        <w:t>Задачи  стоящие вДОУ на  летний оздоровительный период:</w:t>
      </w:r>
    </w:p>
    <w:p w:rsidR="00CA6763" w:rsidRPr="003875CF" w:rsidRDefault="00624A1B" w:rsidP="003875CF">
      <w:pPr>
        <w:spacing w:after="0" w:line="240" w:lineRule="auto"/>
        <w:ind w:left="165"/>
        <w:rPr>
          <w:rFonts w:asciiTheme="majorHAnsi" w:eastAsia="Times New Roman" w:hAnsiTheme="majorHAnsi" w:cs="Arial"/>
          <w:b/>
          <w:i/>
          <w:color w:val="262626" w:themeColor="text1" w:themeTint="D9"/>
          <w:sz w:val="36"/>
          <w:szCs w:val="36"/>
          <w:lang w:eastAsia="ru-RU"/>
        </w:rPr>
      </w:pPr>
      <w:r w:rsidRPr="00164651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-</w:t>
      </w:r>
      <w:r w:rsidRPr="0016465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Обеспечение</w:t>
      </w:r>
      <w:r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 xml:space="preserve">безопасности </w:t>
      </w:r>
      <w:r w:rsidR="0064215F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 xml:space="preserve">летнего отдыха детей , путём создания условий , обеспечивающих охрану жизни и здоровья дошкольников , предупреждение заболеваемости и травматизма;                             </w:t>
      </w:r>
      <w:r w:rsidR="0064215F" w:rsidRPr="00CA6763">
        <w:rPr>
          <w:rFonts w:asciiTheme="majorHAnsi" w:eastAsia="Times New Roman" w:hAnsiTheme="majorHAnsi" w:cs="Arial"/>
          <w:b/>
          <w:color w:val="262626" w:themeColor="text1" w:themeTint="D9"/>
          <w:sz w:val="28"/>
          <w:szCs w:val="28"/>
          <w:lang w:eastAsia="ru-RU"/>
        </w:rPr>
        <w:t xml:space="preserve">– </w:t>
      </w:r>
    </w:p>
    <w:p w:rsidR="00CA6763" w:rsidRDefault="00164651" w:rsidP="00CB4FFA">
      <w:pPr>
        <w:spacing w:after="0" w:line="240" w:lineRule="auto"/>
        <w:ind w:left="180"/>
        <w:rPr>
          <w:rFonts w:asciiTheme="majorHAnsi" w:eastAsia="Times New Roman" w:hAnsiTheme="majorHAnsi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-  </w:t>
      </w:r>
      <w:r w:rsidR="0064215F" w:rsidRPr="0016465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Выявление</w:t>
      </w:r>
      <w:r w:rsidR="0064215F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, изучение и поддержка перспективных идей  в работе ДОУ;соз</w:t>
      </w:r>
      <w:r w:rsidR="00CB4FFA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д</w:t>
      </w:r>
      <w:r w:rsidR="0064215F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ание банка педагогических инноваций в области укрепления здоровья , развития и воспитания детей  2 – 7лет в условиях детского сада.</w:t>
      </w:r>
    </w:p>
    <w:p w:rsidR="00164651" w:rsidRDefault="00CA6763" w:rsidP="00164651">
      <w:pPr>
        <w:spacing w:after="0" w:line="240" w:lineRule="auto"/>
        <w:ind w:left="180"/>
        <w:rPr>
          <w:rFonts w:asciiTheme="majorHAnsi" w:eastAsia="Times New Roman" w:hAnsiTheme="majorHAnsi" w:cs="Arial"/>
          <w:i/>
          <w:color w:val="002060"/>
          <w:sz w:val="32"/>
          <w:szCs w:val="32"/>
          <w:lang w:eastAsia="ru-RU"/>
        </w:rPr>
      </w:pPr>
      <w:r w:rsidRPr="0016465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- Осуществление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индивидуальной коррекционно- развивающей работы с детьми с особыми</w:t>
      </w:r>
      <w:r w:rsidR="00CB4FFA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 xml:space="preserve"> образовательными потребностями;</w:t>
      </w:r>
    </w:p>
    <w:p w:rsidR="00164651" w:rsidRDefault="00164651" w:rsidP="00164651">
      <w:pPr>
        <w:spacing w:after="0" w:line="240" w:lineRule="auto"/>
        <w:ind w:firstLine="180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- </w:t>
      </w:r>
      <w:r w:rsidR="00CA6763"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Соз</w:t>
      </w:r>
      <w:r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н</w:t>
      </w:r>
      <w:r w:rsidR="00CA6763"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ание  условий</w:t>
      </w:r>
      <w:r w:rsidR="00CA6763" w:rsidRPr="00CA676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для  развития всех видов детской деятельности</w:t>
      </w:r>
      <w:r w:rsidR="00CA6763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.</w:t>
      </w:r>
    </w:p>
    <w:p w:rsidR="00CB4FFA" w:rsidRDefault="00CB4FFA" w:rsidP="00CB4FFA">
      <w:pPr>
        <w:spacing w:after="0" w:line="240" w:lineRule="auto"/>
        <w:ind w:left="180"/>
        <w:rPr>
          <w:rFonts w:asciiTheme="majorHAnsi" w:eastAsia="Times New Roman" w:hAnsiTheme="majorHAnsi" w:cs="Arial"/>
          <w:i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-</w:t>
      </w:r>
      <w:r w:rsidR="00CA6763" w:rsidRPr="0016465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Осуществление</w:t>
      </w:r>
      <w:r w:rsidR="00CA676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педагогического</w:t>
      </w:r>
      <w:r w:rsidR="0016465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санитарного  просвещения </w:t>
      </w:r>
      <w:r w:rsidR="00164651" w:rsidRPr="0016465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родителей по вопросам</w:t>
      </w:r>
      <w:r w:rsidR="0016465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развития , воспитания и оздоровления детей в летний период.</w:t>
      </w:r>
    </w:p>
    <w:p w:rsidR="00CA5A3B" w:rsidRDefault="00CB4FFA" w:rsidP="00CA5A3B">
      <w:pPr>
        <w:spacing w:after="0" w:line="240" w:lineRule="auto"/>
        <w:ind w:left="360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color w:val="002060"/>
          <w:sz w:val="28"/>
          <w:szCs w:val="28"/>
          <w:lang w:eastAsia="ru-RU"/>
        </w:rPr>
        <w:t xml:space="preserve">- </w:t>
      </w:r>
      <w:r w:rsidR="00164651" w:rsidRPr="0016465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Совершенствование </w:t>
      </w:r>
      <w:r w:rsidR="0016465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системы мониторинга </w:t>
      </w:r>
      <w:r w:rsidR="00CA5A3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16465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деятельности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ДОУ в</w:t>
      </w:r>
      <w:r w:rsidR="00CA5A3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164651" w:rsidRPr="00CB4FFA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ЛОП</w:t>
      </w:r>
      <w:r w:rsidR="00164651" w:rsidRPr="00CB4FFA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164651" w:rsidRPr="00CA5A3B" w:rsidRDefault="00CE603E" w:rsidP="00CA5A3B">
      <w:pPr>
        <w:spacing w:after="0" w:line="240" w:lineRule="auto"/>
        <w:ind w:left="360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Формы</w:t>
      </w:r>
      <w:r w:rsidR="00CA5A3B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 </w:t>
      </w:r>
      <w:r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 оздоровительных  мероприятий в режимедня</w:t>
      </w:r>
      <w:r w:rsidR="00624A1B"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. </w:t>
      </w:r>
    </w:p>
    <w:p w:rsidR="00D740A7" w:rsidRPr="00164651" w:rsidRDefault="00594A89" w:rsidP="00164651">
      <w:pPr>
        <w:shd w:val="clear" w:color="auto" w:fill="FFFFFF"/>
        <w:spacing w:before="225" w:after="225" w:line="240" w:lineRule="auto"/>
        <w:ind w:left="708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  <w:r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Физкультурно – оздоровительные</w:t>
      </w:r>
      <w:r w:rsidR="00CA5A3B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 </w:t>
      </w:r>
      <w:r w:rsidR="00164651" w:rsidRPr="003875CF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мероприятии.</w:t>
      </w:r>
      <w:r w:rsidR="00624A1B" w:rsidRPr="00FB19C6">
        <w:rPr>
          <w:rFonts w:asciiTheme="majorHAnsi" w:eastAsia="Times New Roman" w:hAnsiTheme="majorHAnsi" w:cs="Arial"/>
          <w:b/>
          <w:color w:val="262626" w:themeColor="text1" w:themeTint="D9"/>
          <w:sz w:val="28"/>
          <w:szCs w:val="28"/>
          <w:lang w:eastAsia="ru-RU"/>
        </w:rPr>
        <w:t>-</w:t>
      </w:r>
      <w:r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 xml:space="preserve">Занятие  по физическому развитию;                                     </w:t>
      </w:r>
      <w:r w:rsidR="00C205F6"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 xml:space="preserve">                                           -</w:t>
      </w:r>
      <w:r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Утренняя гимнастика на свежем воздухе</w:t>
      </w:r>
      <w:r w:rsidR="00C205F6"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 xml:space="preserve">;                                                     </w:t>
      </w:r>
      <w:r w:rsidR="00C205F6"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br/>
        <w:t>-   Дозированная ходьба (во время прогулок);                                                                        -   Подвижные игры;                                                                                                                          -   Спортивные  праздники  и  развлечения ;                                                            -   Дневной  сон  с  доступом  свежего воздуха ;                                                                -   Бодрящая  гимнастика   после  дневного сн</w:t>
      </w:r>
      <w:r w:rsidR="00624A1B"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а</w:t>
      </w:r>
      <w:r w:rsidR="00C205F6" w:rsidRPr="00FB19C6">
        <w:rPr>
          <w:rFonts w:asciiTheme="majorHAnsi" w:eastAsia="Times New Roman" w:hAnsiTheme="majorHAnsi" w:cs="Arial"/>
          <w:color w:val="262626" w:themeColor="text1" w:themeTint="D9"/>
          <w:sz w:val="28"/>
          <w:szCs w:val="28"/>
          <w:lang w:eastAsia="ru-RU"/>
        </w:rPr>
        <w:t>;</w:t>
      </w:r>
    </w:p>
    <w:p w:rsidR="00D740A7" w:rsidRPr="00063C40" w:rsidRDefault="00D740A7" w:rsidP="00123320">
      <w:pPr>
        <w:shd w:val="clear" w:color="auto" w:fill="FFFFFF"/>
        <w:spacing w:after="0" w:line="240" w:lineRule="auto"/>
        <w:ind w:left="435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3875CF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Летняя оздоровительная</w:t>
      </w:r>
      <w:r w:rsidR="00CA5A3B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651">
        <w:rPr>
          <w:rFonts w:asciiTheme="majorHAnsi" w:eastAsia="Times New Roman" w:hAnsiTheme="majorHAnsi" w:cs="Arial"/>
          <w:color w:val="002060"/>
          <w:sz w:val="27"/>
          <w:szCs w:val="27"/>
          <w:bdr w:val="none" w:sz="0" w:space="0" w:color="auto" w:frame="1"/>
          <w:lang w:eastAsia="ru-RU"/>
        </w:rPr>
        <w:t> </w:t>
      </w:r>
      <w:r w:rsidR="00970DA1"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работа  была организована  </w:t>
      </w:r>
      <w:r w:rsidR="001A5BEB"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в ДОУ  </w:t>
      </w:r>
      <w:r w:rsidR="00970DA1"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по  утверждённому плану и  нацелена на обеспечение охраны  жизни и здоровья </w:t>
      </w:r>
      <w:r w:rsidR="001A5BEB"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воспитанников ,</w:t>
      </w:r>
      <w:r w:rsidR="002A769B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организацию </w:t>
      </w:r>
      <w:r w:rsidR="002A769B"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здоровьесберегающего режима</w:t>
      </w:r>
      <w:r w:rsidR="008B507D"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="002A769B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развитие познавательногоинтерес</w:t>
      </w:r>
      <w:r w:rsidR="00033D6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а воспитанников в летний период.</w:t>
      </w:r>
    </w:p>
    <w:p w:rsidR="00D740A7" w:rsidRPr="00063C40" w:rsidRDefault="00D740A7" w:rsidP="00123320">
      <w:pPr>
        <w:shd w:val="clear" w:color="auto" w:fill="FFFFFF"/>
        <w:tabs>
          <w:tab w:val="left" w:pos="8280"/>
        </w:tabs>
        <w:spacing w:after="0" w:line="240" w:lineRule="auto"/>
        <w:ind w:left="435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План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r w:rsidR="001A5BEB"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етней  оздоровительной  работы в ДОУ  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разработан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на основе федеральных государственных образовательных стандартов </w:t>
      </w:r>
      <w:r w:rsidR="00CE603E">
        <w:rPr>
          <w:rFonts w:asciiTheme="majorHAnsi" w:eastAsia="Times New Roman" w:hAnsiTheme="majorHAnsi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8C6C14" w:rsidRDefault="00D740A7" w:rsidP="00123320">
      <w:pPr>
        <w:shd w:val="clear" w:color="auto" w:fill="FFFFFF"/>
        <w:spacing w:after="0" w:line="240" w:lineRule="auto"/>
        <w:ind w:left="360" w:firstLine="12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Содержание педагогического процесса осуществлялось в совместной деятельности взрослого и детей, самостоятельной деятельности детей, а также при проведении режимных моментов. Основной формой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детьми была игра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D740A7" w:rsidRPr="00063C40" w:rsidRDefault="00D740A7" w:rsidP="00123320">
      <w:pPr>
        <w:shd w:val="clear" w:color="auto" w:fill="FFFFFF"/>
        <w:spacing w:after="0" w:line="240" w:lineRule="auto"/>
        <w:ind w:left="360" w:firstLine="12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досуги.</w:t>
      </w:r>
    </w:p>
    <w:p w:rsidR="00AD100F" w:rsidRDefault="00AD100F" w:rsidP="0012332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i/>
          <w:color w:val="002060"/>
          <w:sz w:val="27"/>
          <w:szCs w:val="27"/>
          <w:lang w:eastAsia="ru-RU"/>
        </w:rPr>
      </w:pPr>
    </w:p>
    <w:p w:rsidR="00D740A7" w:rsidRPr="00AD100F" w:rsidRDefault="00D740A7" w:rsidP="0012332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  <w:r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Наличие нормативно-правовой основы организации </w:t>
      </w:r>
      <w:r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летней оздоровительной работы</w:t>
      </w:r>
      <w:r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 :</w:t>
      </w:r>
    </w:p>
    <w:p w:rsidR="00D740A7" w:rsidRPr="00063C40" w:rsidRDefault="00D740A7" w:rsidP="0012332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lastRenderedPageBreak/>
        <w:t>1.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Издан приказ об организации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в летний период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 в котором введён в действие режим дня на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летний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период для всех возрастных групп.</w:t>
      </w:r>
    </w:p>
    <w:p w:rsidR="00D740A7" w:rsidRPr="00063C40" w:rsidRDefault="00D740A7" w:rsidP="0012332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2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Разработаны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инструкции и проведены инструктажи с сотрудниками детского сада по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 </w:t>
      </w:r>
      <w:r w:rsidRPr="00063C40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«Охране жизни и здоровья детей в структурных подразделениях»</w:t>
      </w:r>
    </w:p>
    <w:p w:rsidR="00D740A7" w:rsidRPr="00063C40" w:rsidRDefault="00D740A7" w:rsidP="00123320">
      <w:pPr>
        <w:shd w:val="clear" w:color="auto" w:fill="FFFFFF"/>
        <w:spacing w:before="225" w:after="225" w:line="240" w:lineRule="auto"/>
        <w:ind w:left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«О соблюдении требований техники безопасности при организации трудовой деятельности в структурном подразделении»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 </w:t>
      </w:r>
      <w:r w:rsidRPr="00063C40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«О соблюдении питьевого режима в </w:t>
      </w:r>
      <w:r w:rsidRPr="00063C40">
        <w:rPr>
          <w:rFonts w:asciiTheme="majorHAnsi" w:eastAsia="Times New Roman" w:hAnsiTheme="majorHAnsi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летний период</w:t>
      </w:r>
      <w:r w:rsidRPr="00063C40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40A7" w:rsidRPr="00063C40" w:rsidRDefault="00D740A7" w:rsidP="0049575E">
      <w:pPr>
        <w:shd w:val="clear" w:color="auto" w:fill="FFFFFF"/>
        <w:tabs>
          <w:tab w:val="left" w:pos="6225"/>
        </w:tabs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 </w:t>
      </w:r>
      <w:r w:rsidRPr="00063C40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«О пожарной безопасности»</w:t>
      </w:r>
      <w:r w:rsidR="0049575E" w:rsidRPr="00063C40">
        <w:rPr>
          <w:rFonts w:asciiTheme="majorHAnsi" w:eastAsia="Times New Roman" w:hAnsiTheme="majorHAnsi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D740A7" w:rsidRPr="00063C40" w:rsidRDefault="00D740A7" w:rsidP="0012332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63C40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3</w:t>
      </w: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 </w:t>
      </w:r>
      <w:r w:rsidRPr="00063C4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Разработаны листы контроля в летний период</w:t>
      </w: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063C40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охватывающие организацию</w:t>
      </w: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D740A7" w:rsidRPr="00063C40" w:rsidRDefault="00D740A7" w:rsidP="000F7269">
      <w:pPr>
        <w:shd w:val="clear" w:color="auto" w:fill="FFFFFF"/>
        <w:tabs>
          <w:tab w:val="center" w:pos="4857"/>
        </w:tabs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питания</w:t>
      </w:r>
      <w:r w:rsidR="000F7269" w:rsidRPr="00063C4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ab/>
      </w:r>
    </w:p>
    <w:p w:rsidR="00D740A7" w:rsidRPr="00063C40" w:rsidRDefault="00D740A7" w:rsidP="00D740A7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 питьевого режима</w:t>
      </w:r>
    </w:p>
    <w:p w:rsidR="00D740A7" w:rsidRPr="00063C40" w:rsidRDefault="00D740A7" w:rsidP="00123320">
      <w:pPr>
        <w:shd w:val="clear" w:color="auto" w:fill="FFFFFF"/>
        <w:spacing w:before="225" w:after="225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 Организацию двигательного режима детей в течение дня (утренние зарядки, физкультурные занятия, закаливающие процедуры, праздники и развлечения)</w:t>
      </w:r>
    </w:p>
    <w:p w:rsidR="00D740A7" w:rsidRPr="00063C40" w:rsidRDefault="00D740A7" w:rsidP="00D740A7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 соблюдение режима дня</w:t>
      </w:r>
      <w:r w:rsidR="006A5F44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D740A7" w:rsidRPr="00063C40" w:rsidRDefault="00D740A7" w:rsidP="00123320">
      <w:pPr>
        <w:shd w:val="clear" w:color="auto" w:fill="FFFFFF"/>
        <w:spacing w:before="225" w:after="225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 соблюдение инструкций по охране здоровья и жизни детей, по пожарной безопасности.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 проведение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оздоровительных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мероприятий в группе</w:t>
      </w:r>
    </w:p>
    <w:p w:rsidR="00D740A7" w:rsidRPr="00063C40" w:rsidRDefault="00D740A7" w:rsidP="000F7269">
      <w:pPr>
        <w:shd w:val="clear" w:color="auto" w:fill="FFFFFF"/>
        <w:tabs>
          <w:tab w:val="left" w:pos="5145"/>
        </w:tabs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-состояние выносного материала</w:t>
      </w:r>
      <w:r w:rsidR="000F726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ab/>
      </w:r>
    </w:p>
    <w:p w:rsidR="00D740A7" w:rsidRPr="00063C40" w:rsidRDefault="00D740A7" w:rsidP="00D740A7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-санитарное состояние участков</w:t>
      </w:r>
    </w:p>
    <w:p w:rsidR="00D740A7" w:rsidRPr="00063C40" w:rsidRDefault="00D740A7" w:rsidP="000F7269">
      <w:pPr>
        <w:shd w:val="clear" w:color="auto" w:fill="FFFFFF"/>
        <w:tabs>
          <w:tab w:val="left" w:pos="7965"/>
        </w:tabs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Организация методической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воспитателями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  <w:r w:rsidR="000F726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ab/>
      </w:r>
    </w:p>
    <w:p w:rsidR="006A5F44" w:rsidRDefault="006A5F44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02060"/>
          <w:sz w:val="27"/>
          <w:szCs w:val="27"/>
          <w:bdr w:val="none" w:sz="0" w:space="0" w:color="auto" w:frame="1"/>
          <w:lang w:eastAsia="ru-RU"/>
        </w:rPr>
      </w:pPr>
    </w:p>
    <w:p w:rsidR="00D740A7" w:rsidRPr="006A5F44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  <w:r w:rsidRPr="006A5F44">
        <w:rPr>
          <w:rFonts w:asciiTheme="majorHAnsi" w:eastAsia="Times New Roman" w:hAnsiTheme="majorHAnsi" w:cs="Arial"/>
          <w:b/>
          <w:i/>
          <w:color w:val="002060"/>
          <w:sz w:val="32"/>
          <w:szCs w:val="32"/>
          <w:bdr w:val="none" w:sz="0" w:space="0" w:color="auto" w:frame="1"/>
          <w:lang w:eastAsia="ru-RU"/>
        </w:rPr>
        <w:t>Проведены консультации</w:t>
      </w:r>
      <w:r w:rsidRPr="006A5F44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: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«О детском травматизме и опасности на дорогах»</w:t>
      </w:r>
    </w:p>
    <w:p w:rsidR="00D740A7" w:rsidRPr="00063C40" w:rsidRDefault="001A5BEB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«Способы закаливания ребё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нка»</w:t>
      </w:r>
    </w:p>
    <w:p w:rsidR="00D740A7" w:rsidRPr="00063C40" w:rsidRDefault="00D740A7" w:rsidP="0012332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«Оказание первой медицинской помощи детям в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летний период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», «Инд</w:t>
      </w:r>
      <w:r w:rsidR="001A5BEB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ивидуальный подход к детям с учё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томхарактера двигательной активности»</w:t>
      </w:r>
    </w:p>
    <w:p w:rsidR="00D740A7" w:rsidRPr="006A5F44" w:rsidRDefault="00D740A7" w:rsidP="00D90B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b/>
          <w:i/>
          <w:color w:val="002060"/>
          <w:sz w:val="28"/>
          <w:szCs w:val="28"/>
          <w:lang w:eastAsia="ru-RU"/>
        </w:rPr>
        <w:t>Организация </w:t>
      </w:r>
      <w:r w:rsidRPr="00063C40">
        <w:rPr>
          <w:rFonts w:asciiTheme="majorHAnsi" w:eastAsia="Times New Roman" w:hAnsiTheme="majorHAnsi" w:cs="Arial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физкультурно</w:t>
      </w:r>
      <w:r w:rsidR="001A5BEB" w:rsidRPr="00063C40">
        <w:rPr>
          <w:rFonts w:asciiTheme="majorHAnsi" w:eastAsia="Times New Roman" w:hAnsiTheme="majorHAnsi" w:cs="Arial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063C40">
        <w:rPr>
          <w:rFonts w:asciiTheme="majorHAnsi" w:eastAsia="Times New Roman" w:hAnsiTheme="majorHAnsi" w:cs="Arial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оздоровительной работы</w:t>
      </w:r>
      <w:r w:rsidRPr="00063C40">
        <w:rPr>
          <w:rFonts w:asciiTheme="majorHAnsi" w:eastAsia="Times New Roman" w:hAnsiTheme="majorHAnsi" w:cs="Arial"/>
          <w:b/>
          <w:i/>
          <w:color w:val="002060"/>
          <w:sz w:val="28"/>
          <w:szCs w:val="28"/>
          <w:lang w:eastAsia="ru-RU"/>
        </w:rPr>
        <w:t> :</w:t>
      </w:r>
    </w:p>
    <w:p w:rsidR="00D740A7" w:rsidRPr="00063C40" w:rsidRDefault="00D740A7" w:rsidP="00D90B21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В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летний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период особое внимани</w:t>
      </w:r>
      <w:r w:rsidR="00945D7F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е уделяется укреплению   здоровья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детей. С целью орган</w:t>
      </w:r>
      <w:r w:rsid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изации водно-питьевого режима в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каждой группе имелись в наличии однораз</w:t>
      </w:r>
      <w:r w:rsid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овые стаканчики, 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вода; при организации закаливающих процедур</w:t>
      </w:r>
      <w:r w:rsidR="003F5002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— индивидуальные полотенца .    </w:t>
      </w:r>
    </w:p>
    <w:p w:rsidR="00D740A7" w:rsidRPr="00063C40" w:rsidRDefault="00D740A7" w:rsidP="001A5B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lastRenderedPageBreak/>
        <w:t>Для создания безопасных условий пребывания детей в ДОУ ежедневно проверялась исправность оборудования на прогулочных площадках, осматривались участки перед прогулкой на наличие опасных для детей предметов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(гвоздей, б</w:t>
      </w:r>
      <w:r w:rsidR="00945D7F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итого стекла, вырытых ям 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 С наступлением жаркого периода во избежание перегрева воспитанники находились на прогулке только в головных уборах, пребывание дошкольников под прямыми лучами солнца чередовалось с играми в тени, в каждой группе имелась аптечка первой медицинской помощи.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Во время прогулок старшие дошкольники с удовольствием играли не только в подвижные, 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но и в спортивные игры</w:t>
      </w:r>
      <w:r w:rsidR="007D7F96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D90B21" w:rsidRPr="00063C40" w:rsidRDefault="00D740A7" w:rsidP="00D90B2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Летом увеличиваются возможности </w:t>
      </w:r>
      <w:r w:rsidR="0099578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  для 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проведения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оздоровительных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и закаливающих мероприятий. До наступления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летнего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периода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методистом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 медсестрой, воспитателями были</w:t>
      </w:r>
      <w:r w:rsidR="00945D7F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запланированы и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закаливающие и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оздоровительные мероприятия</w:t>
      </w:r>
      <w:r w:rsidR="00945D7F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,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обливание рук, принятие воздушных и солнечных ванн, босоного</w:t>
      </w:r>
      <w:r w:rsid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-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хождение.</w:t>
      </w:r>
    </w:p>
    <w:p w:rsidR="00D740A7" w:rsidRPr="00063C40" w:rsidRDefault="00D740A7" w:rsidP="00D90B2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Под строгим наблюдением находилась двигательная активность детей. Контролировалось время, продолжительность, нагрузка проводимых подвижных игр (игры высокой двигательной активности проводились в начале прогулки, когда солнце не сильно припекает).</w:t>
      </w:r>
    </w:p>
    <w:p w:rsidR="00D740A7" w:rsidRPr="00063C40" w:rsidRDefault="00D740A7" w:rsidP="001A5BEB">
      <w:pPr>
        <w:spacing w:after="0" w:line="240" w:lineRule="auto"/>
        <w:rPr>
          <w:rFonts w:asciiTheme="majorHAnsi" w:eastAsia="Times New Roman" w:hAnsiTheme="majorHAnsi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="00945D7F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В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ыполнялись профилактические мероприятия</w:t>
      </w:r>
      <w:r w:rsidR="00945D7F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упражнения на профилактику плоскостопия, на формирование правильной осанки, дыхательная и пальчиковая гимнастики,</w:t>
      </w:r>
      <w:r w:rsidR="000F726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полоскание рта водой после приё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ма пищи в старших группах, 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беседы с детьми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</w:p>
    <w:p w:rsidR="00D740A7" w:rsidRPr="00063C40" w:rsidRDefault="00E979EE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«Всё  о выносном  материале   в  летний  период с детьми»,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 в лесу»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 на воде»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,«Лето снова с нами» 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«Жгучее солнышко»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«Ядовитые растения»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 на дороге»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0F7269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«Осторожно будь с огнё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м»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Спортивное-музыкальное развлечение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«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Счастье ,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дружба  - 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вот что детям нужно!»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«Спорт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укрепляет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здоровье»,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Спортивный праздник «В стране весёлых мячей .»,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«Чистые ладошки - залог здоровья»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«Как оказать себе первую помощь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?</w:t>
      </w:r>
      <w:r w:rsidR="00D740A7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99578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</w:t>
      </w:r>
      <w:r w:rsidR="00C14EBD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Чем питаются растения ?»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Лето с творчеством: 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«Какого цвета лето ?», «Ласковое солнышко .»,  «Цветы на полянке.», «Мой дом,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моя семья.»,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К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вест-игра «Цветочек для Пчёлки 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»</w:t>
      </w:r>
      <w:r w:rsidR="009F0745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.</w:t>
      </w:r>
    </w:p>
    <w:p w:rsidR="00945D7F" w:rsidRDefault="00D740A7" w:rsidP="00FD4F63">
      <w:pPr>
        <w:shd w:val="clear" w:color="auto" w:fill="FFFFFF"/>
        <w:spacing w:after="0" w:line="240" w:lineRule="auto"/>
        <w:ind w:firstLine="105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Для достижения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оздоровительного эффекта в летний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период режим 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дня,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предусматривал максимальное пребывание детей на свежем 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воздухе с учё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том равномерного распределения двигательной активности в первую и вторую половину дня, а так же температурного режима. </w:t>
      </w:r>
    </w:p>
    <w:p w:rsidR="00D740A7" w:rsidRPr="00063C40" w:rsidRDefault="00D740A7" w:rsidP="00FD4F63">
      <w:pPr>
        <w:shd w:val="clear" w:color="auto" w:fill="FFFFFF"/>
        <w:spacing w:after="0" w:line="240" w:lineRule="auto"/>
        <w:ind w:firstLine="105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Одним из компонентов рационально построенного режима дня являлись прогулки на открытом воздухе, которые повышают двигательну</w:t>
      </w:r>
      <w:r w:rsidR="00FD4F63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ю активность детей за счё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т включения беговых упражнений, использования подвижных игр различной активности, эстафет, элементов спортивных игр.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Организация воспитательно- образовательной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детьми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: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Лето прекрасное время для развития интеллектуальных и творческих способностей детей, расширения их кругозора. Планирование было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lastRenderedPageBreak/>
        <w:t>построено таким образом, что каждый день был праздником для детей ярким, неповторимым, увлекательным, познавательным. 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Педагоги старались разнообразить жизнь детей в этот период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 в соответствие с темой и календарными датами проводили беседы с детьми, рассматривали иллюстрации, читали стихи, сказки, рассказы, загадывали загадки, вели наблюдения, организовывали различные игры (дидактические, сюжетно-ролевые, подвижные, игры- театрализации, рисовали, лепили, слушали музыку, пели, танцевали, делали аппликации, организовывали развлечения.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Для развития познавательной активности воспитатели регулярно использовали в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методы экспериментирования с песком, водой, бросовым и природным материалами.</w:t>
      </w:r>
    </w:p>
    <w:p w:rsidR="00D740A7" w:rsidRPr="00063C40" w:rsidRDefault="00D740A7" w:rsidP="00D740A7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Для создания эмоционального комфорта детей в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летний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период был наполнен мероприятиями развлекательного характера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защиты детей»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«Там </w:t>
      </w:r>
      <w:r w:rsidR="006F2D6A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на неведомых дорожках»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«День России»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«Кругосветное путешествие»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«День любви, семьи и верности»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«Приключение одуванчика»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«По лесной тропинке мы пойдем, цветов,</w:t>
      </w:r>
      <w:r w:rsidR="009F0745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яго</w:t>
      </w:r>
      <w:r w:rsidR="00E6498C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 наберё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«Земля – наш дом родной»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«Праздник детского творчества»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Выставка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 на тему </w:t>
      </w:r>
      <w:r w:rsidR="00FD4F63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«Мир глазами ребё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нка»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«Моя любимая сказка А. С. Пушкина»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3A5DCB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«Мамины счастливые  глаза!.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«Цветочные композиции»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«Семейные </w:t>
      </w:r>
      <w:r w:rsidRPr="00063C40">
        <w:rPr>
          <w:rFonts w:asciiTheme="majorHAnsi" w:eastAsia="Times New Roman" w:hAnsiTheme="majorHAnsi" w:cs="Arial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«Что нам лето принесло</w:t>
      </w:r>
      <w:r w:rsidR="006F2D6A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!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6F2D6A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,  «Какого цвета лето?</w:t>
      </w:r>
      <w:r w:rsidR="003A5DCB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»,  «Ласковое   солнышко.»</w:t>
      </w:r>
    </w:p>
    <w:p w:rsidR="00123320" w:rsidRPr="00AD100F" w:rsidRDefault="00D740A7" w:rsidP="00AD100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Продолжалось формирование игровой деятельности воспитанников. Этому способствовал и режим дня. Дети много времени проводили на свежем воздухе. 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Воспитатели предлагали детям разнообразный материал для игровой деятельности</w:t>
      </w:r>
      <w:r w:rsidR="003A5DCB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(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куклы, машины, наборы домашних и диких животных, сюжетно-ролевые игры, как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«Больница»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 </w:t>
      </w:r>
      <w:r w:rsidR="000637E9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«Шофё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ры»</w:t>
      </w:r>
      <w:r w:rsidR="000637E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,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а так</w:t>
      </w:r>
      <w:r w:rsidR="000637E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же 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физкультурное оборудование скакалки, обручи, мячи, кегли, мешочки для метания.</w:t>
      </w:r>
      <w:r w:rsidR="003A5DCB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)</w:t>
      </w:r>
      <w:r w:rsidR="003F5002" w:rsidRPr="00063C40">
        <w:rPr>
          <w:rFonts w:asciiTheme="majorHAnsi" w:eastAsia="Times New Roman" w:hAnsiTheme="majorHAnsi" w:cs="Times New Roman"/>
          <w:sz w:val="24"/>
          <w:szCs w:val="24"/>
          <w:lang w:eastAsia="ru-RU"/>
        </w:rPr>
        <w:br w:type="textWrapping" w:clear="all"/>
      </w:r>
      <w:r w:rsidR="005879B1"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В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оспитателичередовали различные виды деятельности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 рисование на асфальте на тему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«Здравствуй, лето!»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чтение художественной литературы, проводились беседы по правилам дорожного движения и ОБЖ на темы </w:t>
      </w:r>
      <w:r w:rsidR="00E36DA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«Красный,    жёлтый , </w:t>
      </w:r>
      <w:r w:rsidR="00D90B21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зелё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ный»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поведения при пожаре»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="008B4E3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Беседа «Лето снова с нами.», беседа «О витаминах.»,</w:t>
      </w:r>
      <w:r w:rsidR="0099578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 Б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еседы о здоровье </w:t>
      </w:r>
      <w:r w:rsidR="0099578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="0099578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0637E9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 гигиене рук.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 К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ак</w:t>
      </w:r>
      <w:r w:rsidR="00E36DA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 нужно 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заботиться о пернатых друзьях?»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«Я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довитые растения и яго</w:t>
      </w:r>
      <w:r w:rsidR="000436D0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ды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»</w:t>
      </w:r>
      <w:r w:rsidR="000436D0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, 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«Б</w:t>
      </w:r>
      <w:r w:rsidR="000436D0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еседы о насекомых .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»</w:t>
      </w:r>
    </w:p>
    <w:p w:rsidR="009F0745" w:rsidRDefault="009F0745" w:rsidP="007D7F96">
      <w:pPr>
        <w:shd w:val="clear" w:color="auto" w:fill="FFFFFF"/>
        <w:spacing w:before="225" w:after="225" w:line="240" w:lineRule="auto"/>
        <w:ind w:left="2535"/>
        <w:rPr>
          <w:rFonts w:ascii="Monotype Corsiva" w:eastAsia="Times New Roman" w:hAnsi="Monotype Corsiva" w:cs="Arial"/>
          <w:b/>
          <w:i/>
          <w:color w:val="002060"/>
          <w:sz w:val="36"/>
          <w:szCs w:val="36"/>
          <w:lang w:eastAsia="ru-RU"/>
        </w:rPr>
      </w:pPr>
      <w:r>
        <w:rPr>
          <w:rFonts w:ascii="Monotype Corsiva" w:eastAsia="Times New Roman" w:hAnsi="Monotype Corsiva" w:cs="Arial"/>
          <w:b/>
          <w:i/>
          <w:color w:val="002060"/>
          <w:sz w:val="40"/>
          <w:szCs w:val="40"/>
          <w:lang w:eastAsia="ru-RU"/>
        </w:rPr>
        <w:t>Беседы, правила</w:t>
      </w:r>
      <w:r w:rsidR="0099578A" w:rsidRPr="00123320">
        <w:rPr>
          <w:rFonts w:ascii="Monotype Corsiva" w:eastAsia="Times New Roman" w:hAnsi="Monotype Corsiva" w:cs="Arial"/>
          <w:b/>
          <w:i/>
          <w:color w:val="002060"/>
          <w:sz w:val="40"/>
          <w:szCs w:val="40"/>
          <w:lang w:eastAsia="ru-RU"/>
        </w:rPr>
        <w:t>, игры.</w:t>
      </w:r>
      <w:r>
        <w:rPr>
          <w:rFonts w:ascii="Monotype Corsiva" w:eastAsia="Times New Roman" w:hAnsi="Monotype Corsiva" w:cs="Arial"/>
          <w:b/>
          <w:i/>
          <w:color w:val="002060"/>
          <w:sz w:val="40"/>
          <w:szCs w:val="40"/>
          <w:lang w:eastAsia="ru-RU"/>
        </w:rPr>
        <w:t xml:space="preserve"> </w:t>
      </w:r>
      <w:r w:rsidR="0055298E" w:rsidRPr="00123320">
        <w:rPr>
          <w:rFonts w:ascii="Monotype Corsiva" w:eastAsia="Times New Roman" w:hAnsi="Monotype Corsiva" w:cs="Arial"/>
          <w:b/>
          <w:i/>
          <w:color w:val="002060"/>
          <w:sz w:val="36"/>
          <w:szCs w:val="36"/>
          <w:lang w:eastAsia="ru-RU"/>
        </w:rPr>
        <w:t>(темы)</w:t>
      </w:r>
      <w:r>
        <w:rPr>
          <w:rFonts w:ascii="Monotype Corsiva" w:eastAsia="Times New Roman" w:hAnsi="Monotype Corsiva" w:cs="Arial"/>
          <w:b/>
          <w:i/>
          <w:color w:val="002060"/>
          <w:sz w:val="36"/>
          <w:szCs w:val="36"/>
          <w:lang w:eastAsia="ru-RU"/>
        </w:rPr>
        <w:t xml:space="preserve"> </w:t>
      </w:r>
    </w:p>
    <w:p w:rsidR="003F5002" w:rsidRPr="007D7F96" w:rsidRDefault="00D740A7" w:rsidP="007D7F96">
      <w:pPr>
        <w:shd w:val="clear" w:color="auto" w:fill="FFFFFF"/>
        <w:spacing w:before="225" w:after="225" w:line="240" w:lineRule="auto"/>
        <w:ind w:left="2535"/>
        <w:rPr>
          <w:rFonts w:ascii="Monotype Corsiva" w:eastAsia="Times New Roman" w:hAnsi="Monotype Corsiva" w:cs="Arial"/>
          <w:b/>
          <w:i/>
          <w:color w:val="002060"/>
          <w:sz w:val="36"/>
          <w:szCs w:val="36"/>
          <w:lang w:eastAsia="ru-RU"/>
        </w:rPr>
      </w:pPr>
      <w:r w:rsidRPr="005221AA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«Осторожно</w:t>
      </w:r>
      <w:r w:rsidR="009F0745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  насекомые!,</w:t>
      </w:r>
      <w:r w:rsidR="00265C6F" w:rsidRPr="005221AA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221AA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«Опасные игрушки»</w:t>
      </w:r>
      <w:r w:rsidR="009F0745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, </w:t>
      </w:r>
      <w:r w:rsidRPr="005221AA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«Осторожно, грибы»</w:t>
      </w:r>
      <w:r w:rsidR="009F0745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, </w:t>
      </w:r>
      <w:r w:rsidRPr="005221AA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«Полезные лекарственные растения</w:t>
      </w:r>
      <w:r w:rsidR="009F0745">
        <w:rPr>
          <w:rFonts w:ascii="Monotype Corsiva" w:eastAsia="Times New Roman" w:hAnsi="Monotype Corsiva" w:cs="Arial"/>
          <w:iCs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»,</w:t>
      </w:r>
      <w:r w:rsidR="00364AC9" w:rsidRP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 «Летние загадки.» </w:t>
      </w:r>
      <w:r w:rsid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>(Роса, лето , пчёлка , солнышко, песочек ,</w:t>
      </w:r>
      <w:r w:rsidR="009F0745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одуванчик, грибочки</w:t>
      </w:r>
      <w:r w:rsid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>)</w:t>
      </w:r>
      <w:r w:rsidR="009F0745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>.</w:t>
      </w:r>
      <w:r w:rsidR="00364AC9" w:rsidRP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                                                Наблюдения летом </w:t>
      </w:r>
      <w:r w:rsidR="005221AA" w:rsidRP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>:</w:t>
      </w:r>
      <w:r w:rsidR="00364AC9" w:rsidRP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>за дождём, за растениями,</w:t>
      </w:r>
      <w:r w:rsidR="009F0745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</w:t>
      </w:r>
      <w:r w:rsidR="00364AC9" w:rsidRP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lastRenderedPageBreak/>
        <w:t xml:space="preserve">насекомыми, птицами, </w:t>
      </w:r>
      <w:r w:rsidR="005221AA" w:rsidRP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>погодой .)</w:t>
      </w:r>
      <w:r w:rsidR="005221AA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                   «Растения и творчество , поделки.»</w:t>
      </w:r>
      <w:r w:rsidR="00FB19C6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       «Необычная  радуга перед глазами .</w:t>
      </w:r>
      <w:r w:rsidR="008B4E30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»                       «Дождик   и солнышко.»                                   «Перепрыгни  через ручеёк.»                                 «Праздник  мыльных   пузырей.»  </w:t>
      </w:r>
      <w:r w:rsidR="003A5DCB">
        <w:rPr>
          <w:rFonts w:ascii="Monotype Corsiva" w:eastAsia="Times New Roman" w:hAnsi="Monotype Corsiva" w:cs="Arial"/>
          <w:color w:val="0D0D0D" w:themeColor="text1" w:themeTint="F2"/>
          <w:sz w:val="36"/>
          <w:szCs w:val="36"/>
          <w:lang w:eastAsia="ru-RU"/>
        </w:rPr>
        <w:t xml:space="preserve">                         «Счастье , дружба – вот что  детям нужно!»</w:t>
      </w:r>
    </w:p>
    <w:p w:rsidR="005879B1" w:rsidRPr="00063C40" w:rsidRDefault="009F0745" w:rsidP="00E36DA0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    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Регулярно обновлялась информация в родительских уголках, на темы связанные</w:t>
      </w: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с</w:t>
      </w: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сохранением и укреплением здоровья</w:t>
      </w:r>
      <w:r w:rsidR="00945D7F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детей</w:t>
      </w: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летом, о закаливании организма, о дыхательной гимнастике, об организации питания и</w:t>
      </w: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</w:t>
      </w:r>
      <w:r w:rsidR="006F2D6A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организации</w:t>
      </w:r>
      <w:r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5879B1"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>взаимосотрудничества с родителями</w:t>
      </w:r>
      <w:r w:rsidR="005879B1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</w:t>
      </w:r>
    </w:p>
    <w:p w:rsidR="00265C6F" w:rsidRPr="00063C40" w:rsidRDefault="005879B1" w:rsidP="00123320">
      <w:pPr>
        <w:shd w:val="clear" w:color="auto" w:fill="FFFFFF"/>
        <w:spacing w:after="0" w:line="240" w:lineRule="auto"/>
        <w:ind w:left="360" w:firstLine="18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В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летний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период продолжалась </w:t>
      </w:r>
      <w:r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 и с родителями воспитанников. </w:t>
      </w:r>
    </w:p>
    <w:p w:rsidR="000436D0" w:rsidRPr="00063C40" w:rsidRDefault="005879B1" w:rsidP="00123320">
      <w:pPr>
        <w:shd w:val="clear" w:color="auto" w:fill="FFFFFF"/>
        <w:spacing w:after="0" w:line="240" w:lineRule="auto"/>
        <w:ind w:left="48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Были проведены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консультации и беседы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: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«О безопасности на дороге, в природе, на воде»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песком и водой в домашних условиях»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«Прогулки и их значение для </w:t>
      </w:r>
      <w:r w:rsidR="0099578A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укреплени</w:t>
      </w:r>
      <w:r w:rsidR="007D7F96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я 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здоровья»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 </w:t>
      </w:r>
      <w:r w:rsidR="000436D0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«Значение режима в жизни ребё</w:t>
      </w: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нка»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</w:p>
    <w:p w:rsidR="005879B1" w:rsidRPr="00063C40" w:rsidRDefault="005879B1" w:rsidP="00123320">
      <w:pPr>
        <w:shd w:val="clear" w:color="auto" w:fill="FFFFFF"/>
        <w:spacing w:after="0" w:line="240" w:lineRule="auto"/>
        <w:ind w:firstLine="48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«Профилактика борьбы с инфекционны</w:t>
      </w:r>
      <w:r w:rsidR="00CB7CCB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ми</w:t>
      </w:r>
      <w:r w:rsidR="000436D0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болезнями.</w:t>
      </w:r>
      <w:r w:rsidR="0099578A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436D0" w:rsidRPr="00063C40" w:rsidRDefault="005879B1" w:rsidP="00123320">
      <w:pPr>
        <w:shd w:val="clear" w:color="auto" w:fill="FFFFFF"/>
        <w:spacing w:after="0" w:line="240" w:lineRule="auto"/>
        <w:ind w:firstLine="42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«Предупреждение отравления ядовитыми грибами»</w:t>
      </w: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,</w:t>
      </w:r>
    </w:p>
    <w:p w:rsidR="00594A89" w:rsidRDefault="00123320" w:rsidP="00123320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5879B1" w:rsidRPr="00063C40">
        <w:rPr>
          <w:rFonts w:asciiTheme="majorHAnsi" w:eastAsia="Times New Roman" w:hAnsiTheme="majorHAnsi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Волшебный мир конструирования</w:t>
      </w:r>
      <w:r w:rsidR="00D740A7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 </w:t>
      </w:r>
      <w:r w:rsidR="00D740A7" w:rsidRPr="00063C40">
        <w:rPr>
          <w:rFonts w:asciiTheme="majorHAnsi" w:eastAsia="Times New Roman" w:hAnsiTheme="majorHAnsi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летнего отдыха детей</w:t>
      </w: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.»</w:t>
      </w:r>
      <w:r w:rsidR="0099578A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«Л</w:t>
      </w:r>
      <w:r w:rsidR="000637E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ит</w:t>
      </w: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ература  -</w:t>
      </w:r>
      <w:r w:rsidR="000637E9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для чтения и заучивания наизусть</w:t>
      </w:r>
      <w:r w:rsidR="000637E9" w:rsidRPr="00594A8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</w:p>
    <w:p w:rsidR="006F2D6A" w:rsidRDefault="009F0745" w:rsidP="00265C6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2060"/>
          <w:sz w:val="32"/>
          <w:szCs w:val="32"/>
          <w:lang w:eastAsia="ru-RU"/>
        </w:rPr>
        <w:t xml:space="preserve">     </w:t>
      </w:r>
      <w:r w:rsidR="00594A89" w:rsidRPr="006F2D6A">
        <w:rPr>
          <w:rFonts w:asciiTheme="majorHAnsi" w:eastAsia="Times New Roman" w:hAnsiTheme="majorHAnsi" w:cs="Times New Roman"/>
          <w:b/>
          <w:i/>
          <w:color w:val="002060"/>
          <w:sz w:val="32"/>
          <w:szCs w:val="32"/>
          <w:lang w:eastAsia="ru-RU"/>
        </w:rPr>
        <w:t xml:space="preserve">Питание   </w:t>
      </w:r>
      <w:r w:rsidR="006F2D6A">
        <w:rPr>
          <w:rFonts w:asciiTheme="majorHAnsi" w:eastAsia="Times New Roman" w:hAnsiTheme="majorHAnsi" w:cs="Times New Roman"/>
          <w:b/>
          <w:i/>
          <w:color w:val="002060"/>
          <w:sz w:val="32"/>
          <w:szCs w:val="32"/>
          <w:lang w:eastAsia="ru-RU"/>
        </w:rPr>
        <w:t xml:space="preserve">в </w:t>
      </w:r>
      <w:r w:rsidR="00594A89" w:rsidRPr="006F2D6A">
        <w:rPr>
          <w:rFonts w:asciiTheme="majorHAnsi" w:eastAsia="Times New Roman" w:hAnsiTheme="majorHAnsi" w:cs="Times New Roman"/>
          <w:b/>
          <w:i/>
          <w:color w:val="002060"/>
          <w:sz w:val="32"/>
          <w:szCs w:val="32"/>
          <w:lang w:eastAsia="ru-RU"/>
        </w:rPr>
        <w:t xml:space="preserve"> лет</w:t>
      </w:r>
      <w:r w:rsidR="006F2D6A">
        <w:rPr>
          <w:rFonts w:asciiTheme="majorHAnsi" w:eastAsia="Times New Roman" w:hAnsiTheme="majorHAnsi" w:cs="Times New Roman"/>
          <w:b/>
          <w:i/>
          <w:color w:val="002060"/>
          <w:sz w:val="32"/>
          <w:szCs w:val="32"/>
          <w:lang w:eastAsia="ru-RU"/>
        </w:rPr>
        <w:t>ний  период в ДОУ</w:t>
      </w:r>
      <w:r w:rsidR="00594A89" w:rsidRPr="006F2D6A">
        <w:rPr>
          <w:rFonts w:asciiTheme="majorHAnsi" w:eastAsia="Times New Roman" w:hAnsiTheme="majorHAnsi" w:cs="Times New Roman"/>
          <w:b/>
          <w:i/>
          <w:color w:val="002060"/>
          <w:sz w:val="32"/>
          <w:szCs w:val="32"/>
          <w:lang w:eastAsia="ru-RU"/>
        </w:rPr>
        <w:t>.</w:t>
      </w:r>
    </w:p>
    <w:p w:rsidR="001F2EC8" w:rsidRDefault="00742044" w:rsidP="00265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="009F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у детей протекают наиболее интенсивно,</w:t>
      </w:r>
      <w:r w:rsidR="009F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повышается их потребность в белке – основном пластическом  материале. Кроме того , в жаркие дни организм ребёнка теряет с потом значительные количества минеральных веществ и витаминов. Для покрытия этих дополнительных</w:t>
      </w:r>
      <w:r w:rsidR="006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требуется увеличение калорийности и пищевой ценности детского рациона .С другой стороны , в жаркие дни у детей нередко наблюдаются изменения со стороны желудочно – кишечного тракта – ухудшается аппетит.  </w:t>
      </w:r>
    </w:p>
    <w:p w:rsidR="000436D0" w:rsidRPr="00CF6A47" w:rsidRDefault="009F0745" w:rsidP="00CF6A4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   </w:t>
      </w:r>
      <w:r w:rsidR="006951F5" w:rsidRPr="001F2EC8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Родителям нужно организовать питание в летнее время, как же</w:t>
      </w:r>
      <w:r w:rsidR="0088596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637991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6951F5" w:rsidRPr="001F2EC8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сделать ?</w:t>
      </w:r>
      <w:r w:rsidR="005879B1" w:rsidRPr="001F2EC8">
        <w:rPr>
          <w:rFonts w:ascii="Monotype Corsiva" w:eastAsia="Times New Roman" w:hAnsi="Monotype Corsiva" w:cs="Arial"/>
          <w:b/>
          <w:i/>
          <w:color w:val="002060"/>
          <w:sz w:val="32"/>
          <w:szCs w:val="32"/>
          <w:lang w:eastAsia="ru-RU"/>
        </w:rPr>
        <w:br w:type="textWrapping" w:clear="all"/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   </w:t>
      </w:r>
      <w:r w:rsidR="001F2EC8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Во-первых. калорийность  питания должны быть увеличена примерно на 10-15%. С этой целью в рационе ребёнка следует увеличить количество молока и молочных продуктов,</w:t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1F2EC8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в основном </w:t>
      </w:r>
      <w:r w:rsidR="00F66403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за счёт кисломолочных напитков и творога , как источников наиболее полноценного белка.  Летом</w:t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88596C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в рацион ребёнка необходимо широко включать первые овощи :редис, раннюю капусту ,репу,</w:t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88596C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морковь, свеклу,</w:t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88596C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свекольную ботву,</w:t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88596C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свежие огурцы, помидоры, молодой картофель,</w:t>
      </w:r>
      <w:r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88596C" w:rsidRP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свежую зелень</w:t>
      </w:r>
      <w:r w:rsidR="0088596C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.</w:t>
      </w:r>
    </w:p>
    <w:p w:rsidR="00CF6A47" w:rsidRDefault="00CF6A47" w:rsidP="00D90B21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i/>
          <w:color w:val="002060"/>
          <w:sz w:val="27"/>
          <w:szCs w:val="27"/>
          <w:lang w:eastAsia="ru-RU"/>
        </w:rPr>
      </w:pPr>
    </w:p>
    <w:p w:rsidR="00D740A7" w:rsidRPr="006A5F44" w:rsidRDefault="00D740A7" w:rsidP="00D90B21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  <w:r w:rsidRPr="006A5F44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lastRenderedPageBreak/>
        <w:t>В результате проведённой </w:t>
      </w:r>
      <w:r w:rsidRPr="006A5F44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летней оздоровительной работы у детей</w:t>
      </w:r>
      <w:r w:rsidRPr="006A5F44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 :</w:t>
      </w:r>
    </w:p>
    <w:p w:rsidR="00D740A7" w:rsidRPr="00063C40" w:rsidRDefault="00D740A7" w:rsidP="00D740A7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• Повысились функциональные возможности организма;</w:t>
      </w:r>
    </w:p>
    <w:p w:rsidR="00D740A7" w:rsidRPr="00063C40" w:rsidRDefault="00D740A7" w:rsidP="005879B1">
      <w:pPr>
        <w:shd w:val="clear" w:color="auto" w:fill="FFFFFF"/>
        <w:tabs>
          <w:tab w:val="center" w:pos="4857"/>
        </w:tabs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• Снизилась заболеваемость;</w:t>
      </w:r>
      <w:r w:rsidR="005879B1"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ab/>
      </w:r>
    </w:p>
    <w:p w:rsidR="00D740A7" w:rsidRPr="00063C40" w:rsidRDefault="00D740A7" w:rsidP="00D90B21">
      <w:pPr>
        <w:pStyle w:val="1"/>
        <w:ind w:left="360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 w:rsidRPr="00063C40">
        <w:rPr>
          <w:rFonts w:eastAsia="Times New Roman"/>
          <w:color w:val="002060"/>
          <w:lang w:eastAsia="ru-RU"/>
        </w:rPr>
        <w:t xml:space="preserve">• </w:t>
      </w:r>
      <w:r w:rsidRPr="00063C40">
        <w:rPr>
          <w:rFonts w:eastAsia="Times New Roman"/>
          <w:color w:val="262626" w:themeColor="text1" w:themeTint="D9"/>
          <w:sz w:val="28"/>
          <w:szCs w:val="28"/>
          <w:lang w:eastAsia="ru-RU"/>
        </w:rPr>
        <w:t>Дети получили новые знания, повысился их интерес к окружающему миру, творчеству, познанию;</w:t>
      </w:r>
    </w:p>
    <w:p w:rsidR="00D740A7" w:rsidRPr="00063C40" w:rsidRDefault="00D740A7" w:rsidP="00D90B21">
      <w:pPr>
        <w:shd w:val="clear" w:color="auto" w:fill="FFFFFF"/>
        <w:spacing w:before="225" w:after="225" w:line="240" w:lineRule="auto"/>
        <w:ind w:left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• Развился интерес к природе, проявились положительные эмоциональные отношения, желание беречь её и заботиться о ней;</w:t>
      </w:r>
    </w:p>
    <w:p w:rsidR="00143261" w:rsidRPr="00123320" w:rsidRDefault="00D740A7" w:rsidP="0012332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 w:rsidRPr="00063C4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• Повысился интерес и желание заниматься физкультурой и спортом.</w:t>
      </w:r>
    </w:p>
    <w:p w:rsidR="00143261" w:rsidRPr="00AD100F" w:rsidRDefault="00143261" w:rsidP="00143261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  <w:r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  ….. У каждого  ребёнка должно быть  счастливое и спокойное детство, защищённое от  бед</w:t>
      </w:r>
      <w:r w:rsidR="007D7F96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 и  невзгод. Если детям </w:t>
      </w:r>
      <w:bookmarkStart w:id="0" w:name="_GoBack"/>
      <w:bookmarkEnd w:id="0"/>
      <w:r w:rsidR="007D7F96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хорошо</w:t>
      </w:r>
      <w:r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 в  семье,  если они чувствуют со стороны родителей понимание и поддержку , </w:t>
      </w:r>
      <w:r w:rsidR="00123320"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то </w:t>
      </w:r>
      <w:r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они обязательно вырастут достойными , хорошими и добрыми людьми...</w:t>
      </w:r>
    </w:p>
    <w:p w:rsidR="000436D0" w:rsidRPr="00143261" w:rsidRDefault="00CF6A47" w:rsidP="000436D0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0D0D0D" w:themeColor="text1" w:themeTint="F2"/>
          <w:sz w:val="28"/>
          <w:szCs w:val="28"/>
          <w:lang w:eastAsia="ru-RU"/>
        </w:rPr>
      </w:pPr>
      <w:r w:rsidRPr="00143261">
        <w:rPr>
          <w:rFonts w:asciiTheme="majorHAnsi" w:eastAsia="Times New Roman" w:hAnsiTheme="majorHAnsi" w:cs="Arial"/>
          <w:b/>
          <w:i/>
          <w:color w:val="0D0D0D" w:themeColor="text1" w:themeTint="F2"/>
          <w:sz w:val="28"/>
          <w:szCs w:val="28"/>
          <w:lang w:eastAsia="ru-RU"/>
        </w:rPr>
        <w:t>По итогам  летней оздоровительной работы о проделанной  работе педагогами и специалистами дошкольных групп написаны отчёты.</w:t>
      </w:r>
    </w:p>
    <w:p w:rsidR="00BE7BB7" w:rsidRPr="00AD100F" w:rsidRDefault="00CF6A47" w:rsidP="003875CF">
      <w:pPr>
        <w:shd w:val="clear" w:color="auto" w:fill="FFFFFF"/>
        <w:tabs>
          <w:tab w:val="left" w:pos="2700"/>
        </w:tabs>
        <w:spacing w:before="225" w:after="225" w:line="240" w:lineRule="auto"/>
        <w:ind w:left="360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  <w:r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Исходя </w:t>
      </w:r>
      <w:r w:rsidR="00D740A7"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из </w:t>
      </w:r>
      <w:r w:rsidR="00D740A7"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анализа</w:t>
      </w:r>
      <w:r w:rsidR="0099578A"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 xml:space="preserve"> о </w:t>
      </w:r>
      <w:r w:rsidR="00D740A7"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 xml:space="preserve"> летнейоздор</w:t>
      </w:r>
      <w:r w:rsidR="000436D0"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овительной</w:t>
      </w:r>
      <w:r w:rsidR="0099578A"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 xml:space="preserve">работе  </w:t>
      </w:r>
      <w:r w:rsidR="000436D0" w:rsidRPr="00AD100F">
        <w:rPr>
          <w:rFonts w:asciiTheme="majorHAnsi" w:eastAsia="Times New Roman" w:hAnsiTheme="majorHAnsi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 xml:space="preserve"> детский сад </w:t>
      </w:r>
      <w:r w:rsidR="00D740A7" w:rsidRPr="00AD100F">
        <w:rPr>
          <w:rFonts w:asciiTheme="majorHAnsi" w:eastAsia="Times New Roman" w:hAnsiTheme="majorHAnsi" w:cs="Arial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</w:t>
      </w:r>
      <w:r w:rsidR="00CB7CCB" w:rsidRPr="00AD100F">
        <w:rPr>
          <w:rFonts w:asciiTheme="majorHAnsi" w:eastAsia="Times New Roman" w:hAnsiTheme="majorHAnsi" w:cs="Arial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Зайчик</w:t>
      </w:r>
      <w:r w:rsidR="00D740A7" w:rsidRPr="00AD100F">
        <w:rPr>
          <w:rFonts w:asciiTheme="majorHAnsi" w:eastAsia="Times New Roman" w:hAnsiTheme="majorHAnsi" w:cs="Arial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»</w:t>
      </w:r>
      <w:r w:rsidR="00D740A7"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>,</w:t>
      </w:r>
      <w:r w:rsidR="00390A88"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работу </w:t>
      </w:r>
      <w:r w:rsidR="00D740A7" w:rsidRPr="00AD100F"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  <w:t xml:space="preserve"> можно считать удовлетворительной</w:t>
      </w:r>
      <w:r w:rsidR="00D740A7" w:rsidRPr="00AD100F">
        <w:rPr>
          <w:rFonts w:asciiTheme="majorHAnsi" w:eastAsia="Times New Roman" w:hAnsiTheme="majorHAnsi" w:cs="Arial"/>
          <w:i/>
          <w:color w:val="002060"/>
          <w:sz w:val="32"/>
          <w:szCs w:val="32"/>
          <w:lang w:eastAsia="ru-RU"/>
        </w:rPr>
        <w:t>.</w:t>
      </w:r>
    </w:p>
    <w:p w:rsidR="00AD100F" w:rsidRPr="00AD100F" w:rsidRDefault="00AD100F">
      <w:pPr>
        <w:shd w:val="clear" w:color="auto" w:fill="FFFFFF"/>
        <w:tabs>
          <w:tab w:val="left" w:pos="2700"/>
        </w:tabs>
        <w:spacing w:before="225" w:after="225" w:line="240" w:lineRule="auto"/>
        <w:ind w:left="360"/>
        <w:rPr>
          <w:rFonts w:asciiTheme="majorHAnsi" w:eastAsia="Times New Roman" w:hAnsiTheme="majorHAnsi" w:cs="Arial"/>
          <w:b/>
          <w:i/>
          <w:color w:val="002060"/>
          <w:sz w:val="32"/>
          <w:szCs w:val="32"/>
          <w:lang w:eastAsia="ru-RU"/>
        </w:rPr>
      </w:pPr>
    </w:p>
    <w:sectPr w:rsidR="00AD100F" w:rsidRPr="00AD100F" w:rsidSect="00ED2115">
      <w:pgSz w:w="11906" w:h="16838"/>
      <w:pgMar w:top="1134" w:right="850" w:bottom="1134" w:left="1701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FB" w:rsidRDefault="00B25FFB" w:rsidP="0049575E">
      <w:pPr>
        <w:spacing w:after="0" w:line="240" w:lineRule="auto"/>
      </w:pPr>
      <w:r>
        <w:separator/>
      </w:r>
    </w:p>
  </w:endnote>
  <w:endnote w:type="continuationSeparator" w:id="1">
    <w:p w:rsidR="00B25FFB" w:rsidRDefault="00B25FFB" w:rsidP="0049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FB" w:rsidRDefault="00B25FFB" w:rsidP="0049575E">
      <w:pPr>
        <w:spacing w:after="0" w:line="240" w:lineRule="auto"/>
      </w:pPr>
      <w:r>
        <w:separator/>
      </w:r>
    </w:p>
  </w:footnote>
  <w:footnote w:type="continuationSeparator" w:id="1">
    <w:p w:rsidR="00B25FFB" w:rsidRDefault="00B25FFB" w:rsidP="00495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740A7"/>
    <w:rsid w:val="00033D6D"/>
    <w:rsid w:val="000436D0"/>
    <w:rsid w:val="000637E9"/>
    <w:rsid w:val="00063C40"/>
    <w:rsid w:val="000D4A36"/>
    <w:rsid w:val="000F00F6"/>
    <w:rsid w:val="000F1A5E"/>
    <w:rsid w:val="000F7269"/>
    <w:rsid w:val="00123320"/>
    <w:rsid w:val="00140779"/>
    <w:rsid w:val="00143261"/>
    <w:rsid w:val="00164651"/>
    <w:rsid w:val="001A5BEB"/>
    <w:rsid w:val="001F2EC8"/>
    <w:rsid w:val="001F397F"/>
    <w:rsid w:val="00220DF6"/>
    <w:rsid w:val="0024612E"/>
    <w:rsid w:val="002653BB"/>
    <w:rsid w:val="00265C6F"/>
    <w:rsid w:val="002A769B"/>
    <w:rsid w:val="00364AC9"/>
    <w:rsid w:val="003875CF"/>
    <w:rsid w:val="00390A88"/>
    <w:rsid w:val="003A5DCB"/>
    <w:rsid w:val="003B7225"/>
    <w:rsid w:val="003C3C6B"/>
    <w:rsid w:val="003F5002"/>
    <w:rsid w:val="004436FE"/>
    <w:rsid w:val="0049575E"/>
    <w:rsid w:val="004B1E6B"/>
    <w:rsid w:val="004C58B3"/>
    <w:rsid w:val="004E088A"/>
    <w:rsid w:val="005221AA"/>
    <w:rsid w:val="00530629"/>
    <w:rsid w:val="0055298E"/>
    <w:rsid w:val="00552F3B"/>
    <w:rsid w:val="005879B1"/>
    <w:rsid w:val="00594A89"/>
    <w:rsid w:val="00624A1B"/>
    <w:rsid w:val="00637991"/>
    <w:rsid w:val="0064215F"/>
    <w:rsid w:val="00646C79"/>
    <w:rsid w:val="006622F3"/>
    <w:rsid w:val="006664EA"/>
    <w:rsid w:val="006951F5"/>
    <w:rsid w:val="006A5F44"/>
    <w:rsid w:val="006D00C3"/>
    <w:rsid w:val="006F2D6A"/>
    <w:rsid w:val="00742044"/>
    <w:rsid w:val="007D7F96"/>
    <w:rsid w:val="0088596C"/>
    <w:rsid w:val="008B4E30"/>
    <w:rsid w:val="008B507D"/>
    <w:rsid w:val="008C6C14"/>
    <w:rsid w:val="008D5080"/>
    <w:rsid w:val="008E7F57"/>
    <w:rsid w:val="00902732"/>
    <w:rsid w:val="00923B80"/>
    <w:rsid w:val="00945D7F"/>
    <w:rsid w:val="00970DA1"/>
    <w:rsid w:val="00973E1C"/>
    <w:rsid w:val="00990F67"/>
    <w:rsid w:val="0099578A"/>
    <w:rsid w:val="009C202A"/>
    <w:rsid w:val="009F0745"/>
    <w:rsid w:val="00AD100F"/>
    <w:rsid w:val="00B25FFB"/>
    <w:rsid w:val="00B44B96"/>
    <w:rsid w:val="00B8138E"/>
    <w:rsid w:val="00BE5DB2"/>
    <w:rsid w:val="00BE7BB7"/>
    <w:rsid w:val="00C14EBD"/>
    <w:rsid w:val="00C202A5"/>
    <w:rsid w:val="00C205F6"/>
    <w:rsid w:val="00CA5A3B"/>
    <w:rsid w:val="00CA6763"/>
    <w:rsid w:val="00CB4FFA"/>
    <w:rsid w:val="00CB7CCB"/>
    <w:rsid w:val="00CE603E"/>
    <w:rsid w:val="00CF6A47"/>
    <w:rsid w:val="00D740A7"/>
    <w:rsid w:val="00D90B21"/>
    <w:rsid w:val="00D97421"/>
    <w:rsid w:val="00DB27B6"/>
    <w:rsid w:val="00E024D4"/>
    <w:rsid w:val="00E04950"/>
    <w:rsid w:val="00E36DA0"/>
    <w:rsid w:val="00E6498C"/>
    <w:rsid w:val="00E86A82"/>
    <w:rsid w:val="00E979EE"/>
    <w:rsid w:val="00ED2115"/>
    <w:rsid w:val="00F04DF8"/>
    <w:rsid w:val="00F66403"/>
    <w:rsid w:val="00F67968"/>
    <w:rsid w:val="00F952FD"/>
    <w:rsid w:val="00FA4C44"/>
    <w:rsid w:val="00FB19C6"/>
    <w:rsid w:val="00FD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F6"/>
  </w:style>
  <w:style w:type="paragraph" w:styleId="1">
    <w:name w:val="heading 1"/>
    <w:basedOn w:val="a"/>
    <w:next w:val="a"/>
    <w:link w:val="10"/>
    <w:uiPriority w:val="9"/>
    <w:qFormat/>
    <w:rsid w:val="00587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75E"/>
  </w:style>
  <w:style w:type="paragraph" w:styleId="a7">
    <w:name w:val="footer"/>
    <w:basedOn w:val="a"/>
    <w:link w:val="a8"/>
    <w:uiPriority w:val="99"/>
    <w:unhideWhenUsed/>
    <w:rsid w:val="0049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75E"/>
  </w:style>
  <w:style w:type="character" w:customStyle="1" w:styleId="10">
    <w:name w:val="Заголовок 1 Знак"/>
    <w:basedOn w:val="a0"/>
    <w:link w:val="1"/>
    <w:uiPriority w:val="9"/>
    <w:rsid w:val="00587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A4E4-C37F-4219-8DF8-A7177069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• Дети   получили  новые знания, повысился  их   интерес  к  окружающему  миру, </vt:lpstr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79888371140</dc:creator>
  <cp:lastModifiedBy>7</cp:lastModifiedBy>
  <cp:revision>10</cp:revision>
  <cp:lastPrinted>2023-07-23T19:57:00Z</cp:lastPrinted>
  <dcterms:created xsi:type="dcterms:W3CDTF">2023-07-23T20:10:00Z</dcterms:created>
  <dcterms:modified xsi:type="dcterms:W3CDTF">2024-02-15T10:07:00Z</dcterms:modified>
</cp:coreProperties>
</file>