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56" w:rsidRDefault="00F50C88">
      <w:r w:rsidRPr="00F50C88">
        <w:rPr>
          <w:noProof/>
        </w:rPr>
        <w:drawing>
          <wp:inline distT="0" distB="0" distL="0" distR="0">
            <wp:extent cx="5940425" cy="8153525"/>
            <wp:effectExtent l="0" t="0" r="3175" b="0"/>
            <wp:docPr id="1" name="Рисунок 1" descr="C:\Users\7\Desktop\Сайт\Положение об оплате труда работник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Сайт\Положение об оплате труда работников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p>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tbl>
      <w:tblPr>
        <w:tblW w:w="4996" w:type="pct"/>
        <w:tblCellSpacing w:w="7" w:type="dxa"/>
        <w:tblCellMar>
          <w:top w:w="30" w:type="dxa"/>
          <w:left w:w="30" w:type="dxa"/>
          <w:bottom w:w="30" w:type="dxa"/>
          <w:right w:w="30" w:type="dxa"/>
        </w:tblCellMar>
        <w:tblLook w:val="04A0" w:firstRow="1" w:lastRow="0" w:firstColumn="1" w:lastColumn="0" w:noHBand="0" w:noVBand="1"/>
      </w:tblPr>
      <w:tblGrid>
        <w:gridCol w:w="9348"/>
      </w:tblGrid>
      <w:tr w:rsidR="00F50C88" w:rsidRPr="007A1CB5" w:rsidTr="00421DFB">
        <w:trPr>
          <w:tblCellSpacing w:w="7" w:type="dxa"/>
        </w:trPr>
        <w:tc>
          <w:tcPr>
            <w:tcW w:w="4985" w:type="pct"/>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w:t>
            </w:r>
          </w:p>
          <w:p w:rsidR="00F50C88" w:rsidRPr="00FD72CE" w:rsidRDefault="00F50C88" w:rsidP="00F50C88">
            <w:pPr>
              <w:spacing w:before="100" w:beforeAutospacing="1" w:after="0" w:line="240" w:lineRule="auto"/>
              <w:rPr>
                <w:rFonts w:ascii="Times New Roman" w:eastAsia="Times New Roman" w:hAnsi="Times New Roman" w:cs="Times New Roman"/>
                <w:sz w:val="24"/>
                <w:szCs w:val="18"/>
              </w:rPr>
            </w:pPr>
            <w:r w:rsidRPr="007A1CB5">
              <w:rPr>
                <w:rFonts w:ascii="Times New Roman" w:eastAsia="Times New Roman" w:hAnsi="Times New Roman" w:cs="Times New Roman"/>
                <w:sz w:val="28"/>
                <w:szCs w:val="18"/>
              </w:rPr>
              <w:t xml:space="preserve"> </w:t>
            </w:r>
          </w:p>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
          <w:p w:rsidR="00F50C88"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w:t>
            </w:r>
          </w:p>
          <w:p w:rsidR="00F50C88"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50C88" w:rsidRPr="00E543F3" w:rsidRDefault="00F50C88" w:rsidP="00421DFB">
            <w:pPr>
              <w:spacing w:before="100" w:beforeAutospacing="1" w:after="0" w:line="240" w:lineRule="auto"/>
              <w:rPr>
                <w:rFonts w:ascii="Times New Roman" w:eastAsia="Times New Roman" w:hAnsi="Times New Roman" w:cs="Times New Roman"/>
                <w:b/>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w:t>
            </w:r>
            <w:r w:rsidRPr="00E543F3">
              <w:rPr>
                <w:rFonts w:ascii="Times New Roman" w:eastAsia="Times New Roman" w:hAnsi="Times New Roman" w:cs="Times New Roman"/>
                <w:b/>
                <w:sz w:val="24"/>
                <w:szCs w:val="18"/>
              </w:rPr>
              <w:t>1. Общие положения.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1.1. Настоящее положение об оплате труда </w:t>
            </w:r>
            <w:proofErr w:type="gramStart"/>
            <w:r w:rsidRPr="00FD72CE">
              <w:rPr>
                <w:rFonts w:ascii="Times New Roman" w:eastAsia="Times New Roman" w:hAnsi="Times New Roman" w:cs="Times New Roman"/>
                <w:sz w:val="24"/>
                <w:szCs w:val="18"/>
              </w:rPr>
              <w:t>работников  муниципального</w:t>
            </w:r>
            <w:proofErr w:type="gramEnd"/>
            <w:r w:rsidRPr="00FD72CE">
              <w:rPr>
                <w:rFonts w:ascii="Times New Roman" w:eastAsia="Times New Roman" w:hAnsi="Times New Roman" w:cs="Times New Roman"/>
                <w:sz w:val="24"/>
                <w:szCs w:val="18"/>
              </w:rPr>
              <w:t xml:space="preserve"> казённого дошкольного образовательного учреждения детского сада №5 </w:t>
            </w:r>
            <w:r>
              <w:rPr>
                <w:rFonts w:ascii="Times New Roman" w:eastAsia="Times New Roman" w:hAnsi="Times New Roman" w:cs="Times New Roman"/>
                <w:sz w:val="24"/>
                <w:szCs w:val="18"/>
              </w:rPr>
              <w:t xml:space="preserve">«Зайчик» </w:t>
            </w:r>
            <w:proofErr w:type="spellStart"/>
            <w:r>
              <w:rPr>
                <w:rFonts w:ascii="Times New Roman" w:eastAsia="Times New Roman" w:hAnsi="Times New Roman" w:cs="Times New Roman"/>
                <w:sz w:val="24"/>
                <w:szCs w:val="18"/>
              </w:rPr>
              <w:t>с.Эльхотово</w:t>
            </w:r>
            <w:proofErr w:type="spellEnd"/>
            <w:r>
              <w:rPr>
                <w:rFonts w:ascii="Times New Roman" w:eastAsia="Times New Roman" w:hAnsi="Times New Roman" w:cs="Times New Roman"/>
                <w:sz w:val="24"/>
                <w:szCs w:val="18"/>
              </w:rPr>
              <w:t xml:space="preserve"> Кировского муниципального района РСО-Алания</w:t>
            </w:r>
            <w:r w:rsidRPr="00FD72CE">
              <w:rPr>
                <w:rFonts w:ascii="Times New Roman" w:eastAsia="Times New Roman" w:hAnsi="Times New Roman" w:cs="Times New Roman"/>
                <w:sz w:val="24"/>
                <w:szCs w:val="18"/>
              </w:rPr>
              <w:t xml:space="preserve"> (д</w:t>
            </w:r>
            <w:r>
              <w:rPr>
                <w:rFonts w:ascii="Times New Roman" w:eastAsia="Times New Roman" w:hAnsi="Times New Roman" w:cs="Times New Roman"/>
                <w:sz w:val="24"/>
                <w:szCs w:val="18"/>
              </w:rPr>
              <w:t>алее - Положение) разработано в</w:t>
            </w:r>
            <w:r w:rsidRPr="004F0DC3">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соответствии со статьями 135, 144 Трудового кодекса </w:t>
            </w:r>
            <w:r>
              <w:rPr>
                <w:rFonts w:ascii="Times New Roman" w:eastAsia="Times New Roman" w:hAnsi="Times New Roman" w:cs="Times New Roman"/>
                <w:sz w:val="24"/>
                <w:szCs w:val="18"/>
              </w:rPr>
              <w:t>Российской Федерации.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1.2. Настоящее Положение устанавливает порядок </w:t>
            </w:r>
            <w:proofErr w:type="gramStart"/>
            <w:r w:rsidRPr="00FD72CE">
              <w:rPr>
                <w:rFonts w:ascii="Times New Roman" w:eastAsia="Times New Roman" w:hAnsi="Times New Roman" w:cs="Times New Roman"/>
                <w:sz w:val="24"/>
                <w:szCs w:val="18"/>
              </w:rPr>
              <w:t xml:space="preserve">оплаты </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труда</w:t>
            </w:r>
            <w:proofErr w:type="gramEnd"/>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работников муниципального </w:t>
            </w:r>
            <w:r>
              <w:rPr>
                <w:rFonts w:ascii="Times New Roman" w:eastAsia="Times New Roman" w:hAnsi="Times New Roman" w:cs="Times New Roman"/>
                <w:sz w:val="24"/>
                <w:szCs w:val="18"/>
              </w:rPr>
              <w:t xml:space="preserve">казённого </w:t>
            </w:r>
            <w:r w:rsidRPr="00FD72CE">
              <w:rPr>
                <w:rFonts w:ascii="Times New Roman" w:eastAsia="Times New Roman" w:hAnsi="Times New Roman" w:cs="Times New Roman"/>
                <w:sz w:val="24"/>
                <w:szCs w:val="18"/>
              </w:rPr>
              <w:t>дошкольного образовательного учреждения</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детского сада №5 </w:t>
            </w:r>
            <w:r>
              <w:rPr>
                <w:rFonts w:ascii="Times New Roman" w:eastAsia="Times New Roman" w:hAnsi="Times New Roman" w:cs="Times New Roman"/>
                <w:sz w:val="24"/>
                <w:szCs w:val="18"/>
              </w:rPr>
              <w:t>«Зайчик» с. Эльхотово</w:t>
            </w:r>
            <w:r w:rsidRPr="00FD72CE">
              <w:rPr>
                <w:rFonts w:ascii="Times New Roman" w:eastAsia="Times New Roman" w:hAnsi="Times New Roman" w:cs="Times New Roman"/>
                <w:sz w:val="24"/>
                <w:szCs w:val="18"/>
              </w:rPr>
              <w:t xml:space="preserve"> (далее – детского сада).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 xml:space="preserve"> Положение </w:t>
            </w:r>
            <w:proofErr w:type="gramStart"/>
            <w:r w:rsidRPr="00FD72CE">
              <w:rPr>
                <w:rFonts w:ascii="Times New Roman" w:eastAsia="Times New Roman" w:hAnsi="Times New Roman" w:cs="Times New Roman"/>
                <w:sz w:val="24"/>
                <w:szCs w:val="18"/>
              </w:rPr>
              <w:t>включает:  размеры</w:t>
            </w:r>
            <w:proofErr w:type="gramEnd"/>
            <w:r w:rsidRPr="00FD72CE">
              <w:rPr>
                <w:rFonts w:ascii="Times New Roman" w:eastAsia="Times New Roman" w:hAnsi="Times New Roman" w:cs="Times New Roman"/>
                <w:sz w:val="24"/>
                <w:szCs w:val="18"/>
              </w:rPr>
              <w:t xml:space="preserve"> окладов (должностных окладов), ставок заработной платы по профессиональным квалификационным группам и  размеры выплат компенсационного и стимулирующего характера.</w:t>
            </w:r>
          </w:p>
          <w:p w:rsidR="00F50C88" w:rsidRPr="00FD72CE" w:rsidRDefault="00F50C88" w:rsidP="00421DFB">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1.3.</w:t>
            </w:r>
            <w:r w:rsidRPr="00FD72CE">
              <w:rPr>
                <w:rFonts w:ascii="Times New Roman" w:eastAsia="Times New Roman" w:hAnsi="Times New Roman" w:cs="Times New Roman"/>
                <w:sz w:val="24"/>
                <w:szCs w:val="18"/>
              </w:rPr>
              <w:t xml:space="preserve"> Заработная плата работников детского сада (без учёта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w:t>
            </w:r>
            <w:proofErr w:type="gramStart"/>
            <w:r w:rsidRPr="00FD72CE">
              <w:rPr>
                <w:rFonts w:ascii="Times New Roman" w:eastAsia="Times New Roman" w:hAnsi="Times New Roman" w:cs="Times New Roman"/>
                <w:sz w:val="24"/>
                <w:szCs w:val="18"/>
              </w:rPr>
              <w:t>учёта  премий</w:t>
            </w:r>
            <w:proofErr w:type="gramEnd"/>
            <w:r w:rsidRPr="00FD72CE">
              <w:rPr>
                <w:rFonts w:ascii="Times New Roman" w:eastAsia="Times New Roman" w:hAnsi="Times New Roman" w:cs="Times New Roman"/>
                <w:sz w:val="24"/>
                <w:szCs w:val="18"/>
              </w:rPr>
              <w:t>), при условии сохранения объёма должностных обязанностей работников и выполнения ими работ той же квалификации.</w:t>
            </w:r>
          </w:p>
          <w:p w:rsidR="00F50C88" w:rsidRPr="00FD72CE" w:rsidRDefault="00F50C88" w:rsidP="00421DFB">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F50C88" w:rsidRPr="00FD72CE" w:rsidRDefault="00F50C88" w:rsidP="00421DFB">
            <w:pPr>
              <w:spacing w:before="100" w:beforeAutospacing="1" w:after="0" w:line="240" w:lineRule="auto"/>
              <w:ind w:left="180"/>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Минимальный </w:t>
            </w:r>
            <w:r>
              <w:rPr>
                <w:rFonts w:ascii="Times New Roman" w:eastAsia="Times New Roman" w:hAnsi="Times New Roman" w:cs="Times New Roman"/>
                <w:sz w:val="24"/>
                <w:szCs w:val="18"/>
              </w:rPr>
              <w:t>размер оплаты труда с 01.01.201</w:t>
            </w:r>
            <w:r w:rsidRPr="00781960">
              <w:rPr>
                <w:rFonts w:ascii="Times New Roman" w:eastAsia="Times New Roman" w:hAnsi="Times New Roman" w:cs="Times New Roman"/>
                <w:sz w:val="24"/>
                <w:szCs w:val="18"/>
              </w:rPr>
              <w:t>6</w:t>
            </w:r>
            <w:r w:rsidRPr="00FD72CE">
              <w:rPr>
                <w:rFonts w:ascii="Times New Roman" w:eastAsia="Times New Roman" w:hAnsi="Times New Roman" w:cs="Times New Roman"/>
                <w:sz w:val="24"/>
                <w:szCs w:val="18"/>
              </w:rPr>
              <w:t xml:space="preserve"> установлен в сумме </w:t>
            </w:r>
            <w:r w:rsidRPr="00781960">
              <w:rPr>
                <w:rFonts w:ascii="Times New Roman" w:eastAsia="Times New Roman" w:hAnsi="Times New Roman" w:cs="Times New Roman"/>
                <w:sz w:val="24"/>
                <w:szCs w:val="18"/>
              </w:rPr>
              <w:t>620</w:t>
            </w:r>
            <w:r w:rsidRPr="00FD72CE">
              <w:rPr>
                <w:rFonts w:ascii="Times New Roman" w:eastAsia="Times New Roman" w:hAnsi="Times New Roman" w:cs="Times New Roman"/>
                <w:sz w:val="24"/>
                <w:szCs w:val="18"/>
              </w:rPr>
              <w:t>4 рублей в месяц.</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1.5. Система оплаты труда в детском саду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1.6. Работникам, занятым на условиях неполного рабочего времени, оклад устанавливается пропорционально отработанному времени.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1.7. Работникам детского сада, занимающим штатные должности, полностью отработавшим норму рабочего времени, выполнившим нормы труда (трудовые обязанности), у которых начисленная месячная заработная плата ниже минимального размера оплаты</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труда, производится ежемесячная доплата.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xml:space="preserve">            1.8. Размер доплаты исчисляется как разница между установленным Федеральным законом минимальным размером </w:t>
            </w:r>
            <w:proofErr w:type="gramStart"/>
            <w:r w:rsidRPr="00FD72CE">
              <w:rPr>
                <w:rFonts w:ascii="Times New Roman" w:eastAsia="Times New Roman" w:hAnsi="Times New Roman" w:cs="Times New Roman"/>
                <w:sz w:val="24"/>
                <w:szCs w:val="18"/>
              </w:rPr>
              <w:t>оплаты</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труда</w:t>
            </w:r>
            <w:proofErr w:type="gramEnd"/>
            <w:r w:rsidRPr="00FD72CE">
              <w:rPr>
                <w:rFonts w:ascii="Times New Roman" w:eastAsia="Times New Roman" w:hAnsi="Times New Roman" w:cs="Times New Roman"/>
                <w:sz w:val="24"/>
                <w:szCs w:val="18"/>
              </w:rPr>
              <w:t xml:space="preserve"> и начисленной работнику заработной платой за месяц.</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1.9. При определении размера начисленной заработной платы учитываются все выплаты, установленные статьей 129 Трудового кодекса Российской Федерации, за счет средств бюджета, внебюджетных средств.    </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1.10. Введение в детском саду отраслевой системы оплаты труда не может</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рассматриваться как основание для отказа от предоставления льгот и гарантий, установленных трудовым законодательством.</w:t>
            </w:r>
          </w:p>
          <w:p w:rsidR="00F50C88" w:rsidRPr="00E543F3" w:rsidRDefault="00F50C88" w:rsidP="00421DFB">
            <w:pPr>
              <w:spacing w:before="100" w:beforeAutospacing="1" w:after="0" w:line="240" w:lineRule="auto"/>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 xml:space="preserve">                                 2. Порядок и условия оплаты труда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Основные условия оплаты труда: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2.1 Заработная плата работников Детского сада состоит из оклада (должностного оклада), ставки заработной платы, выплат компенсационного и стимулирующего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2.2 Система оплаты труда работников Детского сада устанавливается с учетом:</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единого тарифно-</w:t>
            </w:r>
            <w:proofErr w:type="gramStart"/>
            <w:r w:rsidRPr="00FD72CE">
              <w:rPr>
                <w:rFonts w:ascii="Times New Roman" w:eastAsia="Times New Roman" w:hAnsi="Times New Roman" w:cs="Times New Roman"/>
                <w:sz w:val="24"/>
                <w:szCs w:val="18"/>
              </w:rPr>
              <w:t>квалификационного  справочника</w:t>
            </w:r>
            <w:proofErr w:type="gramEnd"/>
            <w:r w:rsidRPr="00FD72CE">
              <w:rPr>
                <w:rFonts w:ascii="Times New Roman" w:eastAsia="Times New Roman" w:hAnsi="Times New Roman" w:cs="Times New Roman"/>
                <w:sz w:val="24"/>
                <w:szCs w:val="18"/>
              </w:rPr>
              <w:t xml:space="preserve"> работ и профессий рабочих;</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единого   </w:t>
            </w:r>
            <w:proofErr w:type="gramStart"/>
            <w:r w:rsidRPr="00FD72CE">
              <w:rPr>
                <w:rFonts w:ascii="Times New Roman" w:eastAsia="Times New Roman" w:hAnsi="Times New Roman" w:cs="Times New Roman"/>
                <w:sz w:val="24"/>
                <w:szCs w:val="18"/>
              </w:rPr>
              <w:t>квалификационного  справочника</w:t>
            </w:r>
            <w:proofErr w:type="gramEnd"/>
            <w:r w:rsidRPr="00FD72CE">
              <w:rPr>
                <w:rFonts w:ascii="Times New Roman" w:eastAsia="Times New Roman" w:hAnsi="Times New Roman" w:cs="Times New Roman"/>
                <w:sz w:val="24"/>
                <w:szCs w:val="18"/>
              </w:rPr>
              <w:t xml:space="preserve"> должностей  руководителей, специалистов и служащих;</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общероссийского    классификатора   профессий   </w:t>
            </w:r>
            <w:proofErr w:type="gramStart"/>
            <w:r w:rsidRPr="00FD72CE">
              <w:rPr>
                <w:rFonts w:ascii="Times New Roman" w:eastAsia="Times New Roman" w:hAnsi="Times New Roman" w:cs="Times New Roman"/>
                <w:sz w:val="24"/>
                <w:szCs w:val="18"/>
              </w:rPr>
              <w:t>рабочих,   </w:t>
            </w:r>
            <w:proofErr w:type="gramEnd"/>
            <w:r w:rsidRPr="00FD72CE">
              <w:rPr>
                <w:rFonts w:ascii="Times New Roman" w:eastAsia="Times New Roman" w:hAnsi="Times New Roman" w:cs="Times New Roman"/>
                <w:sz w:val="24"/>
                <w:szCs w:val="18"/>
              </w:rPr>
              <w:t xml:space="preserve"> должностей служащих и тарифных разрядов;</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государственных гарантий по оплате труда; перечня видов выплат компенсационного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перечня видов выплат стимулирующего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настоящего Положения;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рекомендаций Российской трехсторонней комиссии по регулированию социально-трудовых отношений;</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мнения представительного органа работников.</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2.3 Фонд оплаты труда работников Детского сада формируется на календарный год, исходя из объема лимитов бюджетных обязательств местного бюджета и доходов от оказания платных услуг и иной приносящей доход деятельности.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2.4 Детский </w:t>
            </w:r>
            <w:proofErr w:type="gramStart"/>
            <w:r w:rsidRPr="00FD72CE">
              <w:rPr>
                <w:rFonts w:ascii="Times New Roman" w:eastAsia="Times New Roman" w:hAnsi="Times New Roman" w:cs="Times New Roman"/>
                <w:sz w:val="24"/>
                <w:szCs w:val="18"/>
              </w:rPr>
              <w:t xml:space="preserve">сад </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в</w:t>
            </w:r>
            <w:proofErr w:type="gramEnd"/>
            <w:r w:rsidRPr="00FD72CE">
              <w:rPr>
                <w:rFonts w:ascii="Times New Roman" w:eastAsia="Times New Roman" w:hAnsi="Times New Roman" w:cs="Times New Roman"/>
                <w:sz w:val="24"/>
                <w:szCs w:val="18"/>
              </w:rPr>
              <w:t xml:space="preserve"> пределах имеющихся у него средств на оплату труда работников</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самостоятельно определяет размеры окладов (должностных окладов), ставок заработной платы не ниже минимальных размеров, установленных </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Примерным </w:t>
            </w:r>
            <w:r w:rsidRPr="00FD72CE">
              <w:rPr>
                <w:rFonts w:ascii="Times New Roman" w:eastAsia="Times New Roman" w:hAnsi="Times New Roman" w:cs="Times New Roman"/>
                <w:sz w:val="24"/>
                <w:szCs w:val="18"/>
              </w:rPr>
              <w:lastRenderedPageBreak/>
              <w:t>положением об оплате труда работников муниципальных бюджетных учреждений подведомственных МУ.</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2.5 Должности, включаемые в шт</w:t>
            </w:r>
            <w:r>
              <w:rPr>
                <w:rFonts w:ascii="Times New Roman" w:eastAsia="Times New Roman" w:hAnsi="Times New Roman" w:cs="Times New Roman"/>
                <w:sz w:val="24"/>
                <w:szCs w:val="18"/>
              </w:rPr>
              <w:t xml:space="preserve">атное расписание Детского сада, </w:t>
            </w:r>
            <w:r w:rsidRPr="00FD72CE">
              <w:rPr>
                <w:rFonts w:ascii="Times New Roman" w:eastAsia="Times New Roman" w:hAnsi="Times New Roman" w:cs="Times New Roman"/>
                <w:sz w:val="24"/>
                <w:szCs w:val="18"/>
              </w:rPr>
              <w:t xml:space="preserve">должны </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соответствовать уставным целям Детского сада, а их наименования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и тарифных разрядов.</w:t>
            </w:r>
          </w:p>
          <w:p w:rsidR="00F50C88"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2.6</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Размеры окладов (должностных окладов), ставок заработной платы работников Детского сада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9"/>
              <w:gridCol w:w="2978"/>
              <w:gridCol w:w="3177"/>
            </w:tblGrid>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ПКГ </w:t>
                  </w:r>
                  <w:proofErr w:type="spellStart"/>
                  <w:r w:rsidRPr="00FD72CE">
                    <w:rPr>
                      <w:rFonts w:ascii="Times New Roman" w:eastAsia="Times New Roman" w:hAnsi="Times New Roman" w:cs="Times New Roman"/>
                      <w:sz w:val="24"/>
                      <w:szCs w:val="18"/>
                    </w:rPr>
                    <w:t>пед</w:t>
                  </w:r>
                  <w:proofErr w:type="spellEnd"/>
                  <w:r w:rsidRPr="00FD72CE">
                    <w:rPr>
                      <w:rFonts w:ascii="Times New Roman" w:eastAsia="Times New Roman" w:hAnsi="Times New Roman" w:cs="Times New Roman"/>
                      <w:sz w:val="24"/>
                      <w:szCs w:val="18"/>
                    </w:rPr>
                    <w:t>. работников</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Педагог-психолог</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6427</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В</w:t>
                  </w:r>
                  <w:r w:rsidRPr="00FD72CE">
                    <w:rPr>
                      <w:rFonts w:ascii="Times New Roman" w:eastAsia="Times New Roman" w:hAnsi="Times New Roman" w:cs="Times New Roman"/>
                      <w:sz w:val="24"/>
                      <w:szCs w:val="18"/>
                    </w:rPr>
                    <w:t>оспитатель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3</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6427</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М</w:t>
                  </w:r>
                  <w:r w:rsidRPr="00FD72CE">
                    <w:rPr>
                      <w:rFonts w:ascii="Times New Roman" w:eastAsia="Times New Roman" w:hAnsi="Times New Roman" w:cs="Times New Roman"/>
                      <w:sz w:val="24"/>
                      <w:szCs w:val="18"/>
                    </w:rPr>
                    <w:t>уз. руководитель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6427</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3026"/>
              <w:gridCol w:w="3014"/>
            </w:tblGrid>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учебно-вспомогательного персонала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proofErr w:type="gramStart"/>
                  <w:r>
                    <w:rPr>
                      <w:rFonts w:ascii="Times New Roman" w:eastAsia="Times New Roman" w:hAnsi="Times New Roman" w:cs="Times New Roman"/>
                      <w:sz w:val="24"/>
                      <w:szCs w:val="18"/>
                    </w:rPr>
                    <w:t>Помощник  воспитателя</w:t>
                  </w:r>
                  <w:proofErr w:type="gramEnd"/>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3553</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3017"/>
              <w:gridCol w:w="3005"/>
            </w:tblGrid>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служащих, специалистов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заведующий хозяйством (завхоз)</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3553</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служащих, специалистов 1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делопроизводитель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3425</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3035"/>
              <w:gridCol w:w="3023"/>
            </w:tblGrid>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общеотраслевых профессий рабочих 1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истопник</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кастелянша</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Сторож</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рабочий по КО и РЗ (</w:t>
                  </w:r>
                  <w:proofErr w:type="spellStart"/>
                  <w:r w:rsidRPr="00FD72CE">
                    <w:rPr>
                      <w:rFonts w:ascii="Times New Roman" w:eastAsia="Times New Roman" w:hAnsi="Times New Roman" w:cs="Times New Roman"/>
                      <w:sz w:val="24"/>
                      <w:szCs w:val="18"/>
                    </w:rPr>
                    <w:t>техслужащая</w:t>
                  </w:r>
                  <w:proofErr w:type="spellEnd"/>
                  <w:r w:rsidRPr="00FD72CE">
                    <w:rPr>
                      <w:rFonts w:ascii="Times New Roman" w:eastAsia="Times New Roman" w:hAnsi="Times New Roman" w:cs="Times New Roman"/>
                      <w:sz w:val="24"/>
                      <w:szCs w:val="18"/>
                    </w:rPr>
                    <w:t>)</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рабочий по КО и РЗ   </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3298</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3035"/>
              <w:gridCol w:w="3023"/>
            </w:tblGrid>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ПКГ общеотраслевых профессий рабочих 2 уровня</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квалиф</w:t>
                  </w:r>
                  <w:proofErr w:type="spellEnd"/>
                  <w:r w:rsidRPr="00FD72CE">
                    <w:rPr>
                      <w:rFonts w:ascii="Times New Roman" w:eastAsia="Times New Roman" w:hAnsi="Times New Roman" w:cs="Times New Roman"/>
                      <w:sz w:val="24"/>
                      <w:szCs w:val="18"/>
                    </w:rPr>
                    <w:t>. уровень</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proofErr w:type="spellStart"/>
                  <w:r w:rsidRPr="00FD72CE">
                    <w:rPr>
                      <w:rFonts w:ascii="Times New Roman" w:eastAsia="Times New Roman" w:hAnsi="Times New Roman" w:cs="Times New Roman"/>
                      <w:sz w:val="24"/>
                      <w:szCs w:val="18"/>
                    </w:rPr>
                    <w:t>миним</w:t>
                  </w:r>
                  <w:proofErr w:type="spellEnd"/>
                  <w:r w:rsidRPr="00FD72CE">
                    <w:rPr>
                      <w:rFonts w:ascii="Times New Roman" w:eastAsia="Times New Roman" w:hAnsi="Times New Roman" w:cs="Times New Roman"/>
                      <w:sz w:val="24"/>
                      <w:szCs w:val="18"/>
                    </w:rPr>
                    <w:t>. оклад</w:t>
                  </w:r>
                </w:p>
              </w:tc>
            </w:tr>
            <w:tr w:rsidR="00F50C88" w:rsidRPr="00FD72CE" w:rsidTr="00421DFB">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рабочие с 4 по 5 разряд (повар)</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3246</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2.7 Должностные обязанности по педагогическим работникам Детского сада, основные требования, предъявляемые к ним в отношении специальных знаний, требования к квалификации, порядок определения уровня образования устанавливаются заведующей Детским садом.</w:t>
            </w:r>
          </w:p>
          <w:p w:rsidR="00F50C88" w:rsidRDefault="00F50C88" w:rsidP="00421DFB">
            <w:pPr>
              <w:spacing w:before="100" w:beforeAutospacing="1" w:after="0" w:line="240" w:lineRule="auto"/>
              <w:jc w:val="center"/>
              <w:rPr>
                <w:rFonts w:ascii="Times New Roman" w:eastAsia="Times New Roman" w:hAnsi="Times New Roman" w:cs="Times New Roman"/>
                <w:b/>
                <w:sz w:val="24"/>
                <w:szCs w:val="18"/>
              </w:rPr>
            </w:pPr>
          </w:p>
          <w:p w:rsidR="00F50C88" w:rsidRPr="00E543F3" w:rsidRDefault="00F50C88" w:rsidP="00421DFB">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3. Выплаты компенсационного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3.1</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В Детском саду устанавливаются выплаты компенсационного характера в соответствии с перечнем видов выплат компенсационного характера, утвержденным постановлением главы администрации</w:t>
            </w:r>
            <w:r>
              <w:rPr>
                <w:rFonts w:ascii="Times New Roman" w:eastAsia="Times New Roman" w:hAnsi="Times New Roman" w:cs="Times New Roman"/>
                <w:sz w:val="24"/>
                <w:szCs w:val="18"/>
              </w:rPr>
              <w:t xml:space="preserve"> Кировского</w:t>
            </w:r>
            <w:r w:rsidRPr="00FD72CE">
              <w:rPr>
                <w:rFonts w:ascii="Times New Roman" w:eastAsia="Times New Roman" w:hAnsi="Times New Roman" w:cs="Times New Roman"/>
                <w:sz w:val="24"/>
                <w:szCs w:val="18"/>
              </w:rPr>
              <w:t xml:space="preserve"> района от 01.04.2009 № 174 «Об оплате труда работников муниципальных </w:t>
            </w:r>
            <w:r>
              <w:rPr>
                <w:rFonts w:ascii="Times New Roman" w:eastAsia="Times New Roman" w:hAnsi="Times New Roman" w:cs="Times New Roman"/>
                <w:sz w:val="24"/>
                <w:szCs w:val="18"/>
              </w:rPr>
              <w:t>казённых</w:t>
            </w:r>
            <w:r w:rsidRPr="00FD72CE">
              <w:rPr>
                <w:rFonts w:ascii="Times New Roman" w:eastAsia="Times New Roman" w:hAnsi="Times New Roman" w:cs="Times New Roman"/>
                <w:sz w:val="24"/>
                <w:szCs w:val="18"/>
              </w:rPr>
              <w:t xml:space="preserve"> учреждений </w:t>
            </w:r>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муниципального района».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3.2 Положением об оплате труда работников Детского сада предусмотрено установление следующих выплат компенсационного характера к окладам (должностным окладам), ставкам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работникам, занятым на тяжелых работах, работах с вредными и (или) опасными и иными особыми условиями труда до 12%;</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при совмещении профессий (должностей)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расширение зон обслуживания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сверхурочную работу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работу в выходные и нерабочие праздничные дни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выплаты за работу </w:t>
            </w:r>
            <w:proofErr w:type="gramStart"/>
            <w:r w:rsidRPr="00FD72CE">
              <w:rPr>
                <w:rFonts w:ascii="Times New Roman" w:eastAsia="Times New Roman" w:hAnsi="Times New Roman" w:cs="Times New Roman"/>
                <w:sz w:val="24"/>
                <w:szCs w:val="18"/>
              </w:rPr>
              <w:t>в  условиях</w:t>
            </w:r>
            <w:proofErr w:type="gramEnd"/>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отклоняющихся от нормальных (ночные)- до 20%.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3.3 Выплаты компенсационного характера устанавливаются к окладам (должностным окладам), ставкам заработной платы работников в процентах или в абсолютных размерах, если иное не установлено федеральными законами или иными нормативными правовыми актами Российской Федерации, в пределах фонда оплаты труда работникам Детского сада.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3.4 Размеры выплат компенсационного характера, устанавливаемые в процентах от оклада (должностного оклада), ставки заработной платы, определяются путем </w:t>
            </w:r>
            <w:r w:rsidRPr="00FD72CE">
              <w:rPr>
                <w:rFonts w:ascii="Times New Roman" w:eastAsia="Times New Roman" w:hAnsi="Times New Roman" w:cs="Times New Roman"/>
                <w:sz w:val="24"/>
                <w:szCs w:val="18"/>
              </w:rPr>
              <w:lastRenderedPageBreak/>
              <w:t>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3.5 Установленные выплаты компенсационного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3.6 Размеры и условия установления выплат компенсационного характера конкретизируются в трудовых договорах работников.</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       Размеры и иные условия установления выплат компенсационного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3.7.1 Выплаты работникам, занятым на работах с вредными и (или) опасными и иными особыми условиями труда: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09"/>
            </w:tblGrid>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Категория работников</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Размер выплаты в процентах</w:t>
                  </w:r>
                </w:p>
              </w:tc>
            </w:tr>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завхоз</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5 %</w:t>
                  </w:r>
                </w:p>
              </w:tc>
            </w:tr>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повар</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12 %</w:t>
                  </w:r>
                </w:p>
              </w:tc>
            </w:tr>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младший воспитатель</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w:t>
                  </w:r>
                </w:p>
              </w:tc>
            </w:tr>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истопник</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12%</w:t>
                  </w:r>
                </w:p>
              </w:tc>
            </w:tr>
            <w:tr w:rsidR="00F50C88" w:rsidRPr="00FD72CE" w:rsidTr="00421DFB">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прачка</w:t>
                  </w:r>
                </w:p>
              </w:tc>
              <w:tc>
                <w:tcPr>
                  <w:tcW w:w="5205" w:type="dxa"/>
                  <w:tcBorders>
                    <w:top w:val="outset" w:sz="6" w:space="0" w:color="auto"/>
                    <w:left w:val="outset" w:sz="6" w:space="0" w:color="auto"/>
                    <w:bottom w:val="outset" w:sz="6" w:space="0" w:color="auto"/>
                    <w:right w:val="outset" w:sz="6" w:space="0" w:color="auto"/>
                  </w:tcBorders>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8 %</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При переходе на отраслевую систему оплаты труда сохраняется выплата компенсационного характера в абсолютном размере работникам, занятым на работах с вредными и (или) опасными условиями труда, получавшим ее ранее.</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Установление данной компенсационной выплаты тем работникам, которые ее не получали, производится по результатам аттестации рабочих мест по условиям труда.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Аттестация рабочих мест производится </w:t>
            </w:r>
            <w:proofErr w:type="gramStart"/>
            <w:r w:rsidRPr="00FD72CE">
              <w:rPr>
                <w:rFonts w:ascii="Times New Roman" w:eastAsia="Times New Roman" w:hAnsi="Times New Roman" w:cs="Times New Roman"/>
                <w:sz w:val="24"/>
                <w:szCs w:val="18"/>
              </w:rPr>
              <w:t>в  соответствии</w:t>
            </w:r>
            <w:proofErr w:type="gramEnd"/>
            <w:r w:rsidRPr="00FD72CE">
              <w:rPr>
                <w:rFonts w:ascii="Times New Roman" w:eastAsia="Times New Roman" w:hAnsi="Times New Roman" w:cs="Times New Roman"/>
                <w:sz w:val="24"/>
                <w:szCs w:val="18"/>
              </w:rPr>
              <w:t xml:space="preserve"> </w:t>
            </w:r>
            <w:r>
              <w:rPr>
                <w:rFonts w:ascii="Times New Roman" w:eastAsia="Times New Roman" w:hAnsi="Times New Roman" w:cs="Times New Roman"/>
                <w:sz w:val="24"/>
                <w:szCs w:val="18"/>
              </w:rPr>
              <w:t xml:space="preserve">с </w:t>
            </w:r>
            <w:r w:rsidRPr="00FD72CE">
              <w:rPr>
                <w:rFonts w:ascii="Times New Roman" w:eastAsia="Times New Roman" w:hAnsi="Times New Roman" w:cs="Times New Roman"/>
                <w:sz w:val="24"/>
                <w:szCs w:val="18"/>
              </w:rPr>
              <w:t>Министерства    здравоохранения    и    социального    развития Федерации   от 31.08.2008   № 569   «Об   утверждении   Порядка аттестации рабочих мест по условиям труда».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При улучшении условий труда, подтвержденном результатами аттестации рабочих мест</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(повторной, очередной) данная компенсационная выплата уменьшается.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 случае если аттестация рабочих мест покажет, что условия труда признаны безопасными (оптимальными или допустимыми), указанная выплата отменяется полностью.</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3.7.2 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3.7.3 Выплата за расширение зон обслуживания устанавливается работнику при расширении зон обслуживания.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3.7.4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3.7.5</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3.7.6</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Выплата за работу в выходные и нерабочие праздничные дни производится работникам, </w:t>
            </w:r>
            <w:proofErr w:type="spellStart"/>
            <w:r w:rsidRPr="00FD72CE">
              <w:rPr>
                <w:rFonts w:ascii="Times New Roman" w:eastAsia="Times New Roman" w:hAnsi="Times New Roman" w:cs="Times New Roman"/>
                <w:sz w:val="24"/>
                <w:szCs w:val="18"/>
              </w:rPr>
              <w:t>привлекавшимся</w:t>
            </w:r>
            <w:proofErr w:type="spellEnd"/>
            <w:r w:rsidRPr="00FD72CE">
              <w:rPr>
                <w:rFonts w:ascii="Times New Roman" w:eastAsia="Times New Roman" w:hAnsi="Times New Roman" w:cs="Times New Roman"/>
                <w:sz w:val="24"/>
                <w:szCs w:val="18"/>
              </w:rPr>
              <w:t xml:space="preserve"> к работе в выходные и нерабочие праздничные дни в размере</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сверх месячной нормы рабочего времени.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Выплата за работу в выходные и нерабочие праздничные дни производится работникам, </w:t>
            </w:r>
            <w:proofErr w:type="spellStart"/>
            <w:r w:rsidRPr="00FD72CE">
              <w:rPr>
                <w:rFonts w:ascii="Times New Roman" w:eastAsia="Times New Roman" w:hAnsi="Times New Roman" w:cs="Times New Roman"/>
                <w:sz w:val="24"/>
                <w:szCs w:val="18"/>
              </w:rPr>
              <w:t>привлекавшимся</w:t>
            </w:r>
            <w:proofErr w:type="spellEnd"/>
            <w:r w:rsidRPr="00FD72CE">
              <w:rPr>
                <w:rFonts w:ascii="Times New Roman" w:eastAsia="Times New Roman" w:hAnsi="Times New Roman" w:cs="Times New Roman"/>
                <w:sz w:val="24"/>
                <w:szCs w:val="18"/>
              </w:rPr>
              <w:t xml:space="preserve"> к работе в выходные и нерабочие праздничные дни в размере не менее одинарной части оклада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(должностного оклада), ставки заработной платы за каждый час работы, если работа в выходной или нерабочий праздничный день производилась сверх месячной нормы рабочего времени.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Работнику, </w:t>
            </w:r>
            <w:proofErr w:type="spellStart"/>
            <w:r w:rsidRPr="00FD72CE">
              <w:rPr>
                <w:rFonts w:ascii="Times New Roman" w:eastAsia="Times New Roman" w:hAnsi="Times New Roman" w:cs="Times New Roman"/>
                <w:sz w:val="24"/>
                <w:szCs w:val="18"/>
              </w:rPr>
              <w:t>привлекавшемуся</w:t>
            </w:r>
            <w:proofErr w:type="spellEnd"/>
            <w:r w:rsidRPr="00FD72CE">
              <w:rPr>
                <w:rFonts w:ascii="Times New Roman" w:eastAsia="Times New Roman" w:hAnsi="Times New Roman" w:cs="Times New Roman"/>
                <w:sz w:val="24"/>
                <w:szCs w:val="18"/>
              </w:rPr>
              <w:t xml:space="preserve">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3.7.7    Выплата за работу в ночное время производится работникам за каждый час работы в ночное время. Ночным считается время с 22 часов до 6 часов. Минимальный размер выплаты в соответствии с постановлением Правительства Российской Федерации от 22.07.2008 № 554 «О минимальном размере повышения оплаты труда за работу в ночное время 20% части оклада (должностного оклада), ставки заработной платы за час работы работника.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3.8       Выплаты компенсационного характера, предусмотренные пунктами</w:t>
            </w:r>
            <w:r w:rsidRPr="00FD72CE">
              <w:rPr>
                <w:rFonts w:ascii="Times New Roman" w:eastAsia="Times New Roman" w:hAnsi="Times New Roman" w:cs="Times New Roman"/>
                <w:sz w:val="24"/>
                <w:szCs w:val="18"/>
              </w:rPr>
              <w:br/>
              <w:t>3.7.1 - 3.7.7, производятся в виде доплат к окладу (должностному окладу), ставке заработной платы.</w:t>
            </w:r>
          </w:p>
          <w:p w:rsidR="00F50C88" w:rsidRPr="00E543F3" w:rsidRDefault="00F50C88" w:rsidP="00421DFB">
            <w:pPr>
              <w:spacing w:before="100" w:beforeAutospacing="1" w:after="0" w:line="240" w:lineRule="auto"/>
              <w:rPr>
                <w:rFonts w:ascii="Times New Roman" w:eastAsia="Times New Roman" w:hAnsi="Times New Roman" w:cs="Times New Roman"/>
                <w:b/>
                <w:sz w:val="24"/>
                <w:szCs w:val="18"/>
              </w:rPr>
            </w:pPr>
            <w:r w:rsidRPr="00FD72CE">
              <w:rPr>
                <w:rFonts w:ascii="Times New Roman" w:eastAsia="Times New Roman" w:hAnsi="Times New Roman" w:cs="Times New Roman"/>
                <w:sz w:val="24"/>
                <w:szCs w:val="18"/>
              </w:rPr>
              <w:t> </w:t>
            </w:r>
            <w:r>
              <w:rPr>
                <w:rFonts w:ascii="Times New Roman" w:eastAsia="Times New Roman" w:hAnsi="Times New Roman" w:cs="Times New Roman"/>
                <w:sz w:val="24"/>
                <w:szCs w:val="18"/>
              </w:rPr>
              <w:t xml:space="preserve">                                 </w:t>
            </w:r>
            <w:r w:rsidRPr="00E543F3">
              <w:rPr>
                <w:rFonts w:ascii="Times New Roman" w:eastAsia="Times New Roman" w:hAnsi="Times New Roman" w:cs="Times New Roman"/>
                <w:b/>
                <w:sz w:val="24"/>
                <w:szCs w:val="18"/>
              </w:rPr>
              <w:t>4. Выплаты стимулирующего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4.1 В целях поощрения работников к повышению результативности и качества труда в Детском саду устанавливаются выплаты стимулирующего характера в соответствии с перечнем видов выплат стимулирующего характера, утвержденным постановлением главы администрации</w:t>
            </w:r>
            <w:r>
              <w:rPr>
                <w:rFonts w:ascii="Times New Roman" w:eastAsia="Times New Roman" w:hAnsi="Times New Roman" w:cs="Times New Roman"/>
                <w:sz w:val="24"/>
                <w:szCs w:val="18"/>
              </w:rPr>
              <w:t xml:space="preserve"> </w:t>
            </w:r>
            <w:proofErr w:type="gramStart"/>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района</w:t>
            </w:r>
            <w:proofErr w:type="gramEnd"/>
            <w:r w:rsidRPr="00FD72CE">
              <w:rPr>
                <w:rFonts w:ascii="Times New Roman" w:eastAsia="Times New Roman" w:hAnsi="Times New Roman" w:cs="Times New Roman"/>
                <w:sz w:val="24"/>
                <w:szCs w:val="18"/>
              </w:rPr>
              <w:t xml:space="preserve"> от 01.04.2009 №174 «Об оплате труда работников муниципальных </w:t>
            </w:r>
            <w:r>
              <w:rPr>
                <w:rFonts w:ascii="Times New Roman" w:eastAsia="Times New Roman" w:hAnsi="Times New Roman" w:cs="Times New Roman"/>
                <w:sz w:val="24"/>
                <w:szCs w:val="18"/>
              </w:rPr>
              <w:t>казённых</w:t>
            </w:r>
            <w:r w:rsidRPr="00FD72CE">
              <w:rPr>
                <w:rFonts w:ascii="Times New Roman" w:eastAsia="Times New Roman" w:hAnsi="Times New Roman" w:cs="Times New Roman"/>
                <w:sz w:val="24"/>
                <w:szCs w:val="18"/>
              </w:rPr>
              <w:t xml:space="preserve"> учреждений </w:t>
            </w:r>
            <w:r>
              <w:rPr>
                <w:rFonts w:ascii="Times New Roman" w:eastAsia="Times New Roman" w:hAnsi="Times New Roman" w:cs="Times New Roman"/>
                <w:sz w:val="24"/>
                <w:szCs w:val="18"/>
              </w:rPr>
              <w:t>Кировского</w:t>
            </w:r>
            <w:r w:rsidRPr="00FD72CE">
              <w:rPr>
                <w:rFonts w:ascii="Times New Roman" w:eastAsia="Times New Roman" w:hAnsi="Times New Roman" w:cs="Times New Roman"/>
                <w:sz w:val="24"/>
                <w:szCs w:val="18"/>
              </w:rPr>
              <w:t xml:space="preserve"> муниципального района».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4.2 Положением об оплате труда работников Детского сада предусмотрено установление следующих выплат стимулирующего характера к окладам (должностным окладам), ставкам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интенсивность и высокие результаты работы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качество выполняемых работ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стаж непрерывной работы до 15%;</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наличие квалификационной категории15%;</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за наличие ученой степени и почетного звания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повышающий коэффициент к окладу по Детскому саду до 0,1;</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персональный повышающий коэффициент к окладу до 2,0;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повышающий коэффициент к окладу по занимаемой должности до 0,1;        </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премиальные выплаты до 100%.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4.3 Выплаты стимулирующего характера вводятся на определенный период времени в течение соответствующего </w:t>
            </w:r>
            <w:proofErr w:type="gramStart"/>
            <w:r w:rsidRPr="00FD72CE">
              <w:rPr>
                <w:rFonts w:ascii="Times New Roman" w:eastAsia="Times New Roman" w:hAnsi="Times New Roman" w:cs="Times New Roman"/>
                <w:sz w:val="24"/>
                <w:szCs w:val="18"/>
              </w:rPr>
              <w:t>учебного  года</w:t>
            </w:r>
            <w:proofErr w:type="gramEnd"/>
            <w:r w:rsidRPr="00FD72CE">
              <w:rPr>
                <w:rFonts w:ascii="Times New Roman" w:eastAsia="Times New Roman" w:hAnsi="Times New Roman" w:cs="Times New Roman"/>
                <w:sz w:val="24"/>
                <w:szCs w:val="18"/>
              </w:rPr>
              <w:t>.</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4.4 Выплаты стимулирующего характера производятся по решению заведующей </w:t>
            </w:r>
            <w:proofErr w:type="gramStart"/>
            <w:r w:rsidRPr="00FD72CE">
              <w:rPr>
                <w:rFonts w:ascii="Times New Roman" w:eastAsia="Times New Roman" w:hAnsi="Times New Roman" w:cs="Times New Roman"/>
                <w:sz w:val="24"/>
                <w:szCs w:val="18"/>
              </w:rPr>
              <w:t>Детским  садом</w:t>
            </w:r>
            <w:proofErr w:type="gramEnd"/>
            <w:r w:rsidRPr="00FD72CE">
              <w:rPr>
                <w:rFonts w:ascii="Times New Roman" w:eastAsia="Times New Roman" w:hAnsi="Times New Roman" w:cs="Times New Roman"/>
                <w:sz w:val="24"/>
                <w:szCs w:val="18"/>
              </w:rPr>
              <w:t xml:space="preserve"> в пределах бюджетных ассигнований на оплату труда работников Детского сада, а также доходов от оказания платных услуг и иной приносящей доход деятельности.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4.5 Размеры выплат стимулирующего характера устанавливаются в процентах или в виде повышающих коэффициентов к окладам (должностным окладам), ставкам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4.6 Размеры выплат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4.7 Установленные выплаты стимулирующего характера не образуют новый оклад (должностной оклад), ставку заработной платы и не учитываются при начислении иных стимулирующих и компенсационных выплат.</w:t>
            </w:r>
          </w:p>
          <w:p w:rsidR="00F50C88" w:rsidRPr="00E543F3" w:rsidRDefault="00F50C88" w:rsidP="00421DFB">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4.8 Размеры и иные условия установления выплат стимулирующего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lastRenderedPageBreak/>
              <w:t>            4.8.1 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и устанавливаются в размере до 10%    </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4.8.2 Выплата за качество выполняемых работ устанавливается работникам в случае успешного, добросовестного и качественного исполнения профессиональных и должностных обязанностей и устанавливаются </w:t>
            </w:r>
            <w:proofErr w:type="gramStart"/>
            <w:r w:rsidRPr="00FD72CE">
              <w:rPr>
                <w:rFonts w:ascii="Times New Roman" w:eastAsia="Times New Roman" w:hAnsi="Times New Roman" w:cs="Times New Roman"/>
                <w:sz w:val="24"/>
                <w:szCs w:val="18"/>
              </w:rPr>
              <w:t>до  10</w:t>
            </w:r>
            <w:proofErr w:type="gramEnd"/>
            <w:r w:rsidRPr="00FD72CE">
              <w:rPr>
                <w:rFonts w:ascii="Times New Roman" w:eastAsia="Times New Roman" w:hAnsi="Times New Roman" w:cs="Times New Roman"/>
                <w:sz w:val="24"/>
                <w:szCs w:val="18"/>
              </w:rPr>
              <w:t>%</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4.8.3 Выплата за стаж непрерывной работы устанавливается работникам в зависимости от непрерывного стажа работы </w:t>
            </w:r>
            <w:proofErr w:type="gramStart"/>
            <w:r w:rsidRPr="00FD72CE">
              <w:rPr>
                <w:rFonts w:ascii="Times New Roman" w:eastAsia="Times New Roman" w:hAnsi="Times New Roman" w:cs="Times New Roman"/>
                <w:sz w:val="24"/>
                <w:szCs w:val="18"/>
              </w:rPr>
              <w:t>в  образовательных</w:t>
            </w:r>
            <w:proofErr w:type="gramEnd"/>
            <w:r w:rsidRPr="00FD72CE">
              <w:rPr>
                <w:rFonts w:ascii="Times New Roman" w:eastAsia="Times New Roman" w:hAnsi="Times New Roman" w:cs="Times New Roman"/>
                <w:sz w:val="24"/>
                <w:szCs w:val="18"/>
              </w:rPr>
              <w:t xml:space="preserve"> учреждениях</w:t>
            </w:r>
          </w:p>
          <w:tbl>
            <w:tblPr>
              <w:tblW w:w="0" w:type="auto"/>
              <w:tblCellSpacing w:w="0" w:type="dxa"/>
              <w:tblCellMar>
                <w:left w:w="0" w:type="dxa"/>
                <w:right w:w="0" w:type="dxa"/>
              </w:tblCellMar>
              <w:tblLook w:val="04A0" w:firstRow="1" w:lastRow="0" w:firstColumn="1" w:lastColumn="0" w:noHBand="0" w:noVBand="1"/>
            </w:tblPr>
            <w:tblGrid>
              <w:gridCol w:w="5331"/>
              <w:gridCol w:w="3929"/>
            </w:tblGrid>
            <w:tr w:rsidR="00F50C88" w:rsidRPr="00FD72CE" w:rsidTr="00421DFB">
              <w:trPr>
                <w:tblCellSpacing w:w="0" w:type="dxa"/>
              </w:trPr>
              <w:tc>
                <w:tcPr>
                  <w:tcW w:w="558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Стаж непрерывной работы</w:t>
                  </w:r>
                </w:p>
              </w:tc>
              <w:tc>
                <w:tcPr>
                  <w:tcW w:w="408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Размер выплаты в процентах от оклада (должностного оклада), ставки заработной платы</w:t>
                  </w:r>
                </w:p>
              </w:tc>
            </w:tr>
            <w:tr w:rsidR="00F50C88" w:rsidRPr="00FD72CE" w:rsidTr="00421DFB">
              <w:trPr>
                <w:tblCellSpacing w:w="0" w:type="dxa"/>
              </w:trPr>
              <w:tc>
                <w:tcPr>
                  <w:tcW w:w="558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от 1 года до 5 лет</w:t>
                  </w:r>
                </w:p>
              </w:tc>
              <w:tc>
                <w:tcPr>
                  <w:tcW w:w="408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5 %</w:t>
                  </w:r>
                </w:p>
              </w:tc>
            </w:tr>
            <w:tr w:rsidR="00F50C88" w:rsidRPr="00FD72CE" w:rsidTr="00421DFB">
              <w:trPr>
                <w:tblCellSpacing w:w="0" w:type="dxa"/>
              </w:trPr>
              <w:tc>
                <w:tcPr>
                  <w:tcW w:w="558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от 5 до 10 лет</w:t>
                  </w:r>
                </w:p>
              </w:tc>
              <w:tc>
                <w:tcPr>
                  <w:tcW w:w="408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10 %</w:t>
                  </w:r>
                </w:p>
              </w:tc>
            </w:tr>
            <w:tr w:rsidR="00F50C88" w:rsidRPr="00FD72CE" w:rsidTr="00421DFB">
              <w:trPr>
                <w:tblCellSpacing w:w="0" w:type="dxa"/>
              </w:trPr>
              <w:tc>
                <w:tcPr>
                  <w:tcW w:w="558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свыше 10 лет</w:t>
                  </w:r>
                </w:p>
              </w:tc>
              <w:tc>
                <w:tcPr>
                  <w:tcW w:w="408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до 15 %</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Выплата за стаж непрерывной работы устанавливается, а увеличение ее размера осуществляется со дня достижения </w:t>
            </w:r>
            <w:proofErr w:type="gramStart"/>
            <w:r w:rsidRPr="00FD72CE">
              <w:rPr>
                <w:rFonts w:ascii="Times New Roman" w:eastAsia="Times New Roman" w:hAnsi="Times New Roman" w:cs="Times New Roman"/>
                <w:sz w:val="24"/>
                <w:szCs w:val="18"/>
              </w:rPr>
              <w:t>работником  соответствующего</w:t>
            </w:r>
            <w:proofErr w:type="gramEnd"/>
            <w:r w:rsidRPr="00FD72CE">
              <w:rPr>
                <w:rFonts w:ascii="Times New Roman" w:eastAsia="Times New Roman" w:hAnsi="Times New Roman" w:cs="Times New Roman"/>
                <w:sz w:val="24"/>
                <w:szCs w:val="18"/>
              </w:rPr>
              <w:t xml:space="preserve"> стажа.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Стаж работы определяется на основании трудовой книжки работника комиссией Детского сада.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Исчисление стажа непрерывной работы производится в соответствии с законами и иными нормативными правовыми актами Российской Федерации.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4.8.4</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Выплата за наличие квалификационной категории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w:t>
            </w:r>
            <w:proofErr w:type="gramStart"/>
            <w:r w:rsidRPr="00FD72CE">
              <w:rPr>
                <w:rFonts w:ascii="Times New Roman" w:eastAsia="Times New Roman" w:hAnsi="Times New Roman" w:cs="Times New Roman"/>
                <w:sz w:val="24"/>
                <w:szCs w:val="18"/>
              </w:rPr>
              <w:t>присваивается  решением</w:t>
            </w:r>
            <w:proofErr w:type="gramEnd"/>
            <w:r w:rsidRPr="00FD72CE">
              <w:rPr>
                <w:rFonts w:ascii="Times New Roman" w:eastAsia="Times New Roman" w:hAnsi="Times New Roman" w:cs="Times New Roman"/>
                <w:sz w:val="24"/>
                <w:szCs w:val="18"/>
              </w:rPr>
              <w:t>  уполномоченной     аттестационной комиссии.  </w:t>
            </w:r>
          </w:p>
          <w:tbl>
            <w:tblPr>
              <w:tblW w:w="0" w:type="auto"/>
              <w:tblCellSpacing w:w="0" w:type="dxa"/>
              <w:tblCellMar>
                <w:left w:w="0" w:type="dxa"/>
                <w:right w:w="0" w:type="dxa"/>
              </w:tblCellMar>
              <w:tblLook w:val="04A0" w:firstRow="1" w:lastRow="0" w:firstColumn="1" w:lastColumn="0" w:noHBand="0" w:noVBand="1"/>
            </w:tblPr>
            <w:tblGrid>
              <w:gridCol w:w="5514"/>
              <w:gridCol w:w="3746"/>
            </w:tblGrid>
            <w:tr w:rsidR="00F50C88" w:rsidRPr="00FD72CE" w:rsidTr="00421DFB">
              <w:trPr>
                <w:tblCellSpacing w:w="0" w:type="dxa"/>
              </w:trPr>
              <w:tc>
                <w:tcPr>
                  <w:tcW w:w="576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Квалификационная категория</w:t>
                  </w:r>
                </w:p>
              </w:tc>
              <w:tc>
                <w:tcPr>
                  <w:tcW w:w="390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Размер выплаты в процентах от оклада (должностного оклада), ставки заработной платы</w:t>
                  </w:r>
                </w:p>
              </w:tc>
            </w:tr>
            <w:tr w:rsidR="00F50C88" w:rsidRPr="00FD72CE" w:rsidTr="00421DFB">
              <w:trPr>
                <w:tblCellSpacing w:w="0" w:type="dxa"/>
              </w:trPr>
              <w:tc>
                <w:tcPr>
                  <w:tcW w:w="576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Вторая квалификационная категория</w:t>
                  </w:r>
                </w:p>
              </w:tc>
              <w:tc>
                <w:tcPr>
                  <w:tcW w:w="390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5%</w:t>
                  </w:r>
                </w:p>
              </w:tc>
            </w:tr>
            <w:tr w:rsidR="00F50C88" w:rsidRPr="00FD72CE" w:rsidTr="00421DFB">
              <w:trPr>
                <w:tblCellSpacing w:w="0" w:type="dxa"/>
              </w:trPr>
              <w:tc>
                <w:tcPr>
                  <w:tcW w:w="576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Первая квалификационная категория</w:t>
                  </w:r>
                </w:p>
              </w:tc>
              <w:tc>
                <w:tcPr>
                  <w:tcW w:w="390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10%</w:t>
                  </w:r>
                </w:p>
              </w:tc>
            </w:tr>
            <w:tr w:rsidR="00F50C88" w:rsidRPr="00FD72CE" w:rsidTr="00421DFB">
              <w:trPr>
                <w:tblCellSpacing w:w="0" w:type="dxa"/>
              </w:trPr>
              <w:tc>
                <w:tcPr>
                  <w:tcW w:w="5760"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Высшая квалификационная категория</w:t>
                  </w:r>
                </w:p>
              </w:tc>
              <w:tc>
                <w:tcPr>
                  <w:tcW w:w="3900"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15%</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4.8.5</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Выплаты за наличие ученой степени и почетного звания устанавливаются по решению заведующей Детским садом для работников, которым присвоена ученая степень кандидата (доктора) наук, почетное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 основному профилю профессиональной деятельности.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Размер выплаты - 20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 10 процентов от оклада (должностного оклада), </w:t>
            </w:r>
            <w:r w:rsidRPr="00FD72CE">
              <w:rPr>
                <w:rFonts w:ascii="Times New Roman" w:eastAsia="Times New Roman" w:hAnsi="Times New Roman" w:cs="Times New Roman"/>
                <w:sz w:val="24"/>
                <w:szCs w:val="18"/>
              </w:rPr>
              <w:lastRenderedPageBreak/>
              <w:t>ставки заработной платы работникам, которым присвоена ученая степень кандидата наук, другие почетные звания.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Работникам, имеющим следующие знаки отличия в сфере образования и науки: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почетная грамота министерства образования и науки РФ</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благодарность министерства образования и науки РФ</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нагрудный знак: Отличник просвещения РФ, Отличник профессионально-технического образования </w:t>
            </w:r>
            <w:proofErr w:type="gramStart"/>
            <w:r w:rsidRPr="00FD72CE">
              <w:rPr>
                <w:rFonts w:ascii="Times New Roman" w:eastAsia="Times New Roman" w:hAnsi="Times New Roman" w:cs="Times New Roman"/>
                <w:sz w:val="24"/>
                <w:szCs w:val="18"/>
              </w:rPr>
              <w:t>РФ,  Отличник</w:t>
            </w:r>
            <w:proofErr w:type="gramEnd"/>
            <w:r w:rsidRPr="00FD72CE">
              <w:rPr>
                <w:rFonts w:ascii="Times New Roman" w:eastAsia="Times New Roman" w:hAnsi="Times New Roman" w:cs="Times New Roman"/>
                <w:sz w:val="24"/>
                <w:szCs w:val="18"/>
              </w:rPr>
              <w:t xml:space="preserve"> просвещения СССР, Почетный работник </w:t>
            </w:r>
            <w:r>
              <w:rPr>
                <w:rFonts w:ascii="Times New Roman" w:eastAsia="Times New Roman" w:hAnsi="Times New Roman" w:cs="Times New Roman"/>
                <w:sz w:val="24"/>
                <w:szCs w:val="18"/>
              </w:rPr>
              <w:t>образования</w:t>
            </w:r>
            <w:r w:rsidRPr="00FD72CE">
              <w:rPr>
                <w:rFonts w:ascii="Times New Roman" w:eastAsia="Times New Roman" w:hAnsi="Times New Roman" w:cs="Times New Roman"/>
                <w:sz w:val="24"/>
                <w:szCs w:val="18"/>
              </w:rPr>
              <w:t>,   может  выплачиваться  надбавка  к   окладу (должностному окладу), ставке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Размер выплаты - 5 процентов от оклада (должностного оклада), ставки заработной платы.</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Выплаты производятся со дня присвоения ученой степени, почетного звания, знака отличия.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4.8.6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заведующей Детским садом персонально в отношении конкретного работника. Размер повышающего коэффициента - до 2,0.</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4.8.7 Повышающий коэффициент к окладу (должностному окладу), ставке заработной платы по занимаемой должности устанавливается работникам Детского сада в зависимости от отнесения должности к квалификационному уровню ПКГ:</w:t>
            </w:r>
          </w:p>
          <w:tbl>
            <w:tblPr>
              <w:tblW w:w="0" w:type="auto"/>
              <w:tblCellSpacing w:w="0" w:type="dxa"/>
              <w:tblCellMar>
                <w:left w:w="0" w:type="dxa"/>
                <w:right w:w="0" w:type="dxa"/>
              </w:tblCellMar>
              <w:tblLook w:val="04A0" w:firstRow="1" w:lastRow="0" w:firstColumn="1" w:lastColumn="0" w:noHBand="0" w:noVBand="1"/>
            </w:tblPr>
            <w:tblGrid>
              <w:gridCol w:w="7090"/>
              <w:gridCol w:w="2170"/>
            </w:tblGrid>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Профессиональные квалификационные группы должностей работников образования</w:t>
                  </w:r>
                </w:p>
              </w:tc>
            </w:tr>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proofErr w:type="gramStart"/>
                  <w:r w:rsidRPr="00FD72CE">
                    <w:rPr>
                      <w:rFonts w:ascii="Times New Roman" w:eastAsia="Times New Roman" w:hAnsi="Times New Roman" w:cs="Times New Roman"/>
                      <w:sz w:val="24"/>
                      <w:szCs w:val="18"/>
                    </w:rPr>
                    <w:t>ПКГ  должностей</w:t>
                  </w:r>
                  <w:proofErr w:type="gramEnd"/>
                  <w:r w:rsidRPr="00FD72CE">
                    <w:rPr>
                      <w:rFonts w:ascii="Times New Roman" w:eastAsia="Times New Roman" w:hAnsi="Times New Roman" w:cs="Times New Roman"/>
                      <w:sz w:val="24"/>
                      <w:szCs w:val="18"/>
                    </w:rPr>
                    <w:t xml:space="preserve"> работников учебно-вспомогательного персонала второго уровня</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должностей педагогических работников</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0,05</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0,1</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4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0,15</w:t>
                  </w:r>
                </w:p>
              </w:tc>
            </w:tr>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Профессиональные квалификационные группы общеотраслевых профессий рабочих</w:t>
                  </w:r>
                </w:p>
              </w:tc>
            </w:tr>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«Общеотраслевые профессии рабочих первого уровня»</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50C88" w:rsidRPr="00FD72CE" w:rsidTr="00421DFB">
              <w:trPr>
                <w:tblCellSpacing w:w="0" w:type="dxa"/>
              </w:trPr>
              <w:tc>
                <w:tcPr>
                  <w:tcW w:w="9630" w:type="dxa"/>
                  <w:gridSpan w:val="2"/>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ПКГ «Общеотраслевые профессии рабочих второго уровня»</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2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0,01</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3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0,02</w:t>
                  </w:r>
                </w:p>
              </w:tc>
            </w:tr>
            <w:tr w:rsidR="00F50C88" w:rsidRPr="00FD72CE" w:rsidTr="00421DFB">
              <w:trPr>
                <w:tblCellSpacing w:w="0" w:type="dxa"/>
              </w:trPr>
              <w:tc>
                <w:tcPr>
                  <w:tcW w:w="7365" w:type="dxa"/>
                  <w:vAlign w:val="center"/>
                  <w:hideMark/>
                </w:tcPr>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4 квалификационный уровень</w:t>
                  </w:r>
                </w:p>
              </w:tc>
              <w:tc>
                <w:tcPr>
                  <w:tcW w:w="2265" w:type="dxa"/>
                  <w:vAlign w:val="center"/>
                  <w:hideMark/>
                </w:tcPr>
                <w:p w:rsidR="00F50C88" w:rsidRPr="00FD72CE" w:rsidRDefault="00F50C88" w:rsidP="00421DFB">
                  <w:pPr>
                    <w:spacing w:before="100" w:beforeAutospacing="1" w:after="0" w:line="240" w:lineRule="auto"/>
                    <w:jc w:val="center"/>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0,03</w:t>
                  </w:r>
                </w:p>
              </w:tc>
            </w:tr>
          </w:tbl>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 xml:space="preserve"> 4.8.8</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Премиальные выплаты по итогам работы за определенный период и иные премиальные выплаты производятся по решению заведующей Детским садом в пределах бюджетных ассигнований на оплату труда работников Детского сада, а также доходов от оказания платных услуг и иной приносящей доход деятельности, направленных на оплату труда работников.</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lastRenderedPageBreak/>
              <w:t>       </w:t>
            </w:r>
            <w:r w:rsidRPr="00FD72CE">
              <w:rPr>
                <w:rFonts w:ascii="Times New Roman" w:eastAsia="Times New Roman" w:hAnsi="Times New Roman" w:cs="Times New Roman"/>
                <w:sz w:val="24"/>
                <w:szCs w:val="18"/>
              </w:rPr>
              <w:t xml:space="preserve"> 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заведующей </w:t>
            </w:r>
            <w:proofErr w:type="gramStart"/>
            <w:r w:rsidRPr="00FD72CE">
              <w:rPr>
                <w:rFonts w:ascii="Times New Roman" w:eastAsia="Times New Roman" w:hAnsi="Times New Roman" w:cs="Times New Roman"/>
                <w:sz w:val="24"/>
                <w:szCs w:val="18"/>
              </w:rPr>
              <w:t>Детским  садом</w:t>
            </w:r>
            <w:proofErr w:type="gramEnd"/>
            <w:r w:rsidRPr="00FD72CE">
              <w:rPr>
                <w:rFonts w:ascii="Times New Roman" w:eastAsia="Times New Roman" w:hAnsi="Times New Roman" w:cs="Times New Roman"/>
                <w:sz w:val="24"/>
                <w:szCs w:val="18"/>
              </w:rPr>
              <w:t xml:space="preserve">. Условия премирования определяются исходя из конкретных задач, стоящих перед </w:t>
            </w:r>
            <w:proofErr w:type="gramStart"/>
            <w:r w:rsidRPr="00FD72CE">
              <w:rPr>
                <w:rFonts w:ascii="Times New Roman" w:eastAsia="Times New Roman" w:hAnsi="Times New Roman" w:cs="Times New Roman"/>
                <w:sz w:val="24"/>
                <w:szCs w:val="18"/>
              </w:rPr>
              <w:t>Детским  садом</w:t>
            </w:r>
            <w:proofErr w:type="gramEnd"/>
            <w:r w:rsidRPr="00FD72CE">
              <w:rPr>
                <w:rFonts w:ascii="Times New Roman" w:eastAsia="Times New Roman" w:hAnsi="Times New Roman" w:cs="Times New Roman"/>
                <w:sz w:val="24"/>
                <w:szCs w:val="18"/>
              </w:rPr>
              <w:t>.</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 xml:space="preserve">Конкретные размеры премий работников определяются в соответствии с личным </w:t>
            </w:r>
            <w:proofErr w:type="gramStart"/>
            <w:r w:rsidRPr="00FD72CE">
              <w:rPr>
                <w:rFonts w:ascii="Times New Roman" w:eastAsia="Times New Roman" w:hAnsi="Times New Roman" w:cs="Times New Roman"/>
                <w:sz w:val="24"/>
                <w:szCs w:val="18"/>
              </w:rPr>
              <w:t>вкладом  работника</w:t>
            </w:r>
            <w:proofErr w:type="gramEnd"/>
            <w:r w:rsidRPr="00FD72CE">
              <w:rPr>
                <w:rFonts w:ascii="Times New Roman" w:eastAsia="Times New Roman" w:hAnsi="Times New Roman" w:cs="Times New Roman"/>
                <w:sz w:val="24"/>
                <w:szCs w:val="18"/>
              </w:rPr>
              <w:t>  в пределах  средств , направляемых на стимулирование труда работников  Детского сада.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4.9 Выплачивается ежемесячная выплата в размере 1тысяча рублей педагоги</w:t>
            </w:r>
            <w:r>
              <w:rPr>
                <w:rFonts w:ascii="Times New Roman" w:eastAsia="Times New Roman" w:hAnsi="Times New Roman" w:cs="Times New Roman"/>
                <w:sz w:val="24"/>
                <w:szCs w:val="18"/>
              </w:rPr>
              <w:t>ческим работникам детского сада</w:t>
            </w:r>
            <w:r w:rsidRPr="00FD72CE">
              <w:rPr>
                <w:rFonts w:ascii="Times New Roman" w:eastAsia="Times New Roman" w:hAnsi="Times New Roman" w:cs="Times New Roman"/>
                <w:sz w:val="24"/>
                <w:szCs w:val="18"/>
              </w:rPr>
              <w:t xml:space="preserve">. Данная выплата устанавливается работникам, занимающим </w:t>
            </w:r>
            <w:proofErr w:type="gramStart"/>
            <w:r w:rsidRPr="00FD72CE">
              <w:rPr>
                <w:rFonts w:ascii="Times New Roman" w:eastAsia="Times New Roman" w:hAnsi="Times New Roman" w:cs="Times New Roman"/>
                <w:sz w:val="24"/>
                <w:szCs w:val="18"/>
              </w:rPr>
              <w:t>должности  отнесённые</w:t>
            </w:r>
            <w:proofErr w:type="gramEnd"/>
            <w:r w:rsidRPr="00FD72CE">
              <w:rPr>
                <w:rFonts w:ascii="Times New Roman" w:eastAsia="Times New Roman" w:hAnsi="Times New Roman" w:cs="Times New Roman"/>
                <w:sz w:val="24"/>
                <w:szCs w:val="18"/>
              </w:rPr>
              <w:t xml:space="preserve"> к профессиональной квалификационной группе должностей педагогических работников, утверждённой приказом </w:t>
            </w:r>
            <w:proofErr w:type="spellStart"/>
            <w:r w:rsidRPr="00FD72CE">
              <w:rPr>
                <w:rFonts w:ascii="Times New Roman" w:eastAsia="Times New Roman" w:hAnsi="Times New Roman" w:cs="Times New Roman"/>
                <w:sz w:val="24"/>
                <w:szCs w:val="18"/>
              </w:rPr>
              <w:t>Минздравсоцразвития</w:t>
            </w:r>
            <w:proofErr w:type="spellEnd"/>
            <w:r w:rsidRPr="00FD72CE">
              <w:rPr>
                <w:rFonts w:ascii="Times New Roman" w:eastAsia="Times New Roman" w:hAnsi="Times New Roman" w:cs="Times New Roman"/>
                <w:sz w:val="24"/>
                <w:szCs w:val="18"/>
              </w:rPr>
              <w:t xml:space="preserve"> РФ от 05.05.2008 №216Н «Об утверждении профессиональных квалификационных групп должностей работников образования». Данная выплата осуществляется согласно нагрузке по занимаемой педагогической ставке, штатной единице и фактически отработанному времени.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  4.10</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Выплачивается разовая выплата стимулирующего характера в размере 39,2</w:t>
            </w:r>
            <w:proofErr w:type="gramStart"/>
            <w:r w:rsidRPr="00FD72CE">
              <w:rPr>
                <w:rFonts w:ascii="Times New Roman" w:eastAsia="Times New Roman" w:hAnsi="Times New Roman" w:cs="Times New Roman"/>
                <w:sz w:val="24"/>
                <w:szCs w:val="18"/>
              </w:rPr>
              <w:t>%  педагогическим</w:t>
            </w:r>
            <w:proofErr w:type="gramEnd"/>
            <w:r w:rsidRPr="00FD72CE">
              <w:rPr>
                <w:rFonts w:ascii="Times New Roman" w:eastAsia="Times New Roman" w:hAnsi="Times New Roman" w:cs="Times New Roman"/>
                <w:sz w:val="24"/>
                <w:szCs w:val="18"/>
              </w:rPr>
              <w:t xml:space="preserve"> работникам детского сада от месячного фонда оплаты труда педагогических работников по состоянию на 31.08.2013 год.</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4.11</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Выплачивается разовая выплата стимулирующего характера в размере 1 тысячи рублей педагогическим работникам детского сада от месячного фонда оплаты труда педагогических работников. Данная выплата осуществляется согласно нагрузке по занимаемой педагогической ставке.</w:t>
            </w:r>
          </w:p>
          <w:p w:rsidR="00F50C88" w:rsidRPr="00E543F3" w:rsidRDefault="00F50C88" w:rsidP="00421DFB">
            <w:pPr>
              <w:spacing w:before="100" w:beforeAutospacing="1" w:after="0" w:line="240" w:lineRule="auto"/>
              <w:jc w:val="center"/>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5.Условия оплаты труда руководителям учреждения</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5.1 Заработная плата заведующей состоит из оклада (должностного оклада), выплат компенсационного и стимулирующего характера.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5.2 Должностной оклад заведующей устанавливается в кратном отношении к средней заработной плате работников, которые относятся к основному </w:t>
            </w:r>
            <w:proofErr w:type="gramStart"/>
            <w:r w:rsidRPr="00FD72CE">
              <w:rPr>
                <w:rFonts w:ascii="Times New Roman" w:eastAsia="Times New Roman" w:hAnsi="Times New Roman" w:cs="Times New Roman"/>
                <w:sz w:val="24"/>
                <w:szCs w:val="18"/>
              </w:rPr>
              <w:t>персоналу ,</w:t>
            </w:r>
            <w:proofErr w:type="gramEnd"/>
            <w:r w:rsidRPr="00FD72CE">
              <w:rPr>
                <w:rFonts w:ascii="Times New Roman" w:eastAsia="Times New Roman" w:hAnsi="Times New Roman" w:cs="Times New Roman"/>
                <w:sz w:val="24"/>
                <w:szCs w:val="18"/>
              </w:rPr>
              <w:t xml:space="preserve"> и составляет до 3-х размеров указанной средней заработной платы в зависимости от группы, к которой учреждение относится по показателям деятельности. Показатели </w:t>
            </w:r>
            <w:proofErr w:type="gramStart"/>
            <w:r w:rsidRPr="00FD72CE">
              <w:rPr>
                <w:rFonts w:ascii="Times New Roman" w:eastAsia="Times New Roman" w:hAnsi="Times New Roman" w:cs="Times New Roman"/>
                <w:sz w:val="24"/>
                <w:szCs w:val="18"/>
              </w:rPr>
              <w:t>деятельности  и</w:t>
            </w:r>
            <w:proofErr w:type="gramEnd"/>
            <w:r w:rsidRPr="00FD72CE">
              <w:rPr>
                <w:rFonts w:ascii="Times New Roman" w:eastAsia="Times New Roman" w:hAnsi="Times New Roman" w:cs="Times New Roman"/>
                <w:sz w:val="24"/>
                <w:szCs w:val="18"/>
              </w:rPr>
              <w:t xml:space="preserve"> порядок отнесения  учреждения к группам. Должностные обязанности, основные требования, предъявляемые к заведующей в отношении специальных </w:t>
            </w:r>
            <w:proofErr w:type="gramStart"/>
            <w:r w:rsidRPr="00FD72CE">
              <w:rPr>
                <w:rFonts w:ascii="Times New Roman" w:eastAsia="Times New Roman" w:hAnsi="Times New Roman" w:cs="Times New Roman"/>
                <w:sz w:val="24"/>
                <w:szCs w:val="18"/>
              </w:rPr>
              <w:t>знаний,  устанавливается</w:t>
            </w:r>
            <w:proofErr w:type="gramEnd"/>
            <w:r w:rsidRPr="00FD72CE">
              <w:rPr>
                <w:rFonts w:ascii="Times New Roman" w:eastAsia="Times New Roman" w:hAnsi="Times New Roman" w:cs="Times New Roman"/>
                <w:sz w:val="24"/>
                <w:szCs w:val="18"/>
              </w:rPr>
              <w:t xml:space="preserve"> Управлением  образования</w:t>
            </w:r>
            <w:r w:rsidRPr="00121565">
              <w:rPr>
                <w:rFonts w:ascii="Times New Roman" w:eastAsia="Times New Roman" w:hAnsi="Times New Roman" w:cs="Times New Roman"/>
                <w:sz w:val="24"/>
                <w:szCs w:val="18"/>
              </w:rPr>
              <w:t xml:space="preserve"> </w:t>
            </w:r>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района.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5.3 К основному персоналу учреждения </w:t>
            </w:r>
            <w:proofErr w:type="gramStart"/>
            <w:r w:rsidRPr="00FD72CE">
              <w:rPr>
                <w:rFonts w:ascii="Times New Roman" w:eastAsia="Times New Roman" w:hAnsi="Times New Roman" w:cs="Times New Roman"/>
                <w:sz w:val="24"/>
                <w:szCs w:val="18"/>
              </w:rPr>
              <w:t>относятся  работники</w:t>
            </w:r>
            <w:proofErr w:type="gramEnd"/>
            <w:r w:rsidRPr="00FD72CE">
              <w:rPr>
                <w:rFonts w:ascii="Times New Roman" w:eastAsia="Times New Roman" w:hAnsi="Times New Roman" w:cs="Times New Roman"/>
                <w:sz w:val="24"/>
                <w:szCs w:val="18"/>
              </w:rPr>
              <w:t xml:space="preserve"> непосредственно обеспечивающие выполнение основных функций для реализации которых создано учреждение.</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5.4 Перечень должностей и профессий работников учреждения, которые относятся к основному персоналу, утверждается Управлением </w:t>
            </w:r>
            <w:proofErr w:type="gramStart"/>
            <w:r w:rsidRPr="00FD72CE">
              <w:rPr>
                <w:rFonts w:ascii="Times New Roman" w:eastAsia="Times New Roman" w:hAnsi="Times New Roman" w:cs="Times New Roman"/>
                <w:sz w:val="24"/>
                <w:szCs w:val="18"/>
              </w:rPr>
              <w:t>образования</w:t>
            </w:r>
            <w:r>
              <w:rPr>
                <w:rFonts w:ascii="Times New Roman" w:eastAsia="Times New Roman" w:hAnsi="Times New Roman" w:cs="Times New Roman"/>
                <w:sz w:val="24"/>
                <w:szCs w:val="18"/>
              </w:rPr>
              <w:t xml:space="preserve">  Кировского</w:t>
            </w:r>
            <w:proofErr w:type="gramEnd"/>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района.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5.5 Порядок исчисления размера средней заработной платы для определения размера должностного оклада заведующей детским садом устанавливается </w:t>
            </w:r>
            <w:proofErr w:type="gramStart"/>
            <w:r w:rsidRPr="00FD72CE">
              <w:rPr>
                <w:rFonts w:ascii="Times New Roman" w:eastAsia="Times New Roman" w:hAnsi="Times New Roman" w:cs="Times New Roman"/>
                <w:sz w:val="24"/>
                <w:szCs w:val="18"/>
              </w:rPr>
              <w:t>постановлением  главы</w:t>
            </w:r>
            <w:proofErr w:type="gramEnd"/>
            <w:r w:rsidRPr="00FD72CE">
              <w:rPr>
                <w:rFonts w:ascii="Times New Roman" w:eastAsia="Times New Roman" w:hAnsi="Times New Roman" w:cs="Times New Roman"/>
                <w:sz w:val="24"/>
                <w:szCs w:val="18"/>
              </w:rPr>
              <w:t xml:space="preserve"> администрации </w:t>
            </w:r>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района от 01.04.2009 №174 «Об </w:t>
            </w:r>
            <w:r w:rsidRPr="00FD72CE">
              <w:rPr>
                <w:rFonts w:ascii="Times New Roman" w:eastAsia="Times New Roman" w:hAnsi="Times New Roman" w:cs="Times New Roman"/>
                <w:sz w:val="24"/>
                <w:szCs w:val="18"/>
              </w:rPr>
              <w:lastRenderedPageBreak/>
              <w:t xml:space="preserve">оплате труда работников муниципальных </w:t>
            </w:r>
            <w:r>
              <w:rPr>
                <w:rFonts w:ascii="Times New Roman" w:eastAsia="Times New Roman" w:hAnsi="Times New Roman" w:cs="Times New Roman"/>
                <w:sz w:val="24"/>
                <w:szCs w:val="18"/>
              </w:rPr>
              <w:t xml:space="preserve">казённых </w:t>
            </w:r>
            <w:r w:rsidRPr="00FD72CE">
              <w:rPr>
                <w:rFonts w:ascii="Times New Roman" w:eastAsia="Times New Roman" w:hAnsi="Times New Roman" w:cs="Times New Roman"/>
                <w:sz w:val="24"/>
                <w:szCs w:val="18"/>
              </w:rPr>
              <w:t xml:space="preserve"> учреждений </w:t>
            </w:r>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муниципального района»</w:t>
            </w:r>
          </w:p>
          <w:p w:rsidR="00F50C88"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5.6 Выплаты компенсационного характера устанавливаются </w:t>
            </w:r>
            <w:proofErr w:type="gramStart"/>
            <w:r w:rsidRPr="00FD72CE">
              <w:rPr>
                <w:rFonts w:ascii="Times New Roman" w:eastAsia="Times New Roman" w:hAnsi="Times New Roman" w:cs="Times New Roman"/>
                <w:sz w:val="24"/>
                <w:szCs w:val="18"/>
              </w:rPr>
              <w:t>заведующей  детским</w:t>
            </w:r>
            <w:proofErr w:type="gramEnd"/>
            <w:r w:rsidRPr="00FD72CE">
              <w:rPr>
                <w:rFonts w:ascii="Times New Roman" w:eastAsia="Times New Roman" w:hAnsi="Times New Roman" w:cs="Times New Roman"/>
                <w:sz w:val="24"/>
                <w:szCs w:val="18"/>
              </w:rPr>
              <w:t xml:space="preserve"> садом в соответствии с порядком, предусмотренным разделом</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 xml:space="preserve"> «Выплаты компенсационного характера» настоящего положения.</w:t>
            </w:r>
            <w:r>
              <w:rPr>
                <w:rFonts w:ascii="Times New Roman" w:eastAsia="Times New Roman" w:hAnsi="Times New Roman" w:cs="Times New Roman"/>
                <w:sz w:val="24"/>
                <w:szCs w:val="18"/>
              </w:rPr>
              <w:t xml:space="preserve"> У</w:t>
            </w:r>
            <w:r w:rsidRPr="00FD72CE">
              <w:rPr>
                <w:rFonts w:ascii="Times New Roman" w:eastAsia="Times New Roman" w:hAnsi="Times New Roman" w:cs="Times New Roman"/>
                <w:sz w:val="24"/>
                <w:szCs w:val="18"/>
              </w:rPr>
              <w:t xml:space="preserve">словия и утверждение стимулирующих выплат определяется Управлением образования </w:t>
            </w:r>
            <w:r>
              <w:rPr>
                <w:rFonts w:ascii="Times New Roman" w:eastAsia="Times New Roman" w:hAnsi="Times New Roman" w:cs="Times New Roman"/>
                <w:sz w:val="24"/>
                <w:szCs w:val="18"/>
              </w:rPr>
              <w:t>Кировского</w:t>
            </w:r>
            <w:r w:rsidRPr="00FD72CE">
              <w:rPr>
                <w:rFonts w:ascii="Times New Roman" w:eastAsia="Times New Roman" w:hAnsi="Times New Roman" w:cs="Times New Roman"/>
                <w:sz w:val="24"/>
                <w:szCs w:val="18"/>
              </w:rPr>
              <w:t xml:space="preserve"> района.</w:t>
            </w:r>
          </w:p>
          <w:p w:rsidR="00F50C88" w:rsidRPr="00E543F3" w:rsidRDefault="00F50C88" w:rsidP="00421DFB">
            <w:pPr>
              <w:spacing w:before="100" w:beforeAutospacing="1" w:after="0" w:line="240" w:lineRule="auto"/>
              <w:rPr>
                <w:rFonts w:ascii="Times New Roman" w:eastAsia="Times New Roman" w:hAnsi="Times New Roman" w:cs="Times New Roman"/>
                <w:b/>
                <w:sz w:val="24"/>
                <w:szCs w:val="18"/>
              </w:rPr>
            </w:pPr>
            <w:r w:rsidRPr="00E543F3">
              <w:rPr>
                <w:rFonts w:ascii="Times New Roman" w:eastAsia="Times New Roman" w:hAnsi="Times New Roman" w:cs="Times New Roman"/>
                <w:b/>
                <w:sz w:val="24"/>
                <w:szCs w:val="18"/>
              </w:rPr>
              <w:t xml:space="preserve">                                       6. Другие вопросы оплаты труда</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5.1       Продолжительность рабочего времени (нормы часов педагогической работы за ставку заработной платы) педагогических </w:t>
            </w:r>
            <w:proofErr w:type="gramStart"/>
            <w:r w:rsidRPr="00FD72CE">
              <w:rPr>
                <w:rFonts w:ascii="Times New Roman" w:eastAsia="Times New Roman" w:hAnsi="Times New Roman" w:cs="Times New Roman"/>
                <w:sz w:val="24"/>
                <w:szCs w:val="18"/>
              </w:rPr>
              <w:t>работников  образовательных</w:t>
            </w:r>
            <w:proofErr w:type="gramEnd"/>
            <w:r w:rsidRPr="00FD72CE">
              <w:rPr>
                <w:rFonts w:ascii="Times New Roman" w:eastAsia="Times New Roman" w:hAnsi="Times New Roman" w:cs="Times New Roman"/>
                <w:sz w:val="24"/>
                <w:szCs w:val="18"/>
              </w:rPr>
              <w:t xml:space="preserve"> учреждений определяется Правительством Российской Федерации.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5.2 Работникам, занятым на условиях неполного рабочего времени оклад (должностной оклад), ставка заработной платы и выплаты компенсационного и стимулирующего характера устанавливаются пропорционально отработанному времени.</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Pr>
                <w:rFonts w:ascii="Times New Roman" w:eastAsia="Times New Roman" w:hAnsi="Times New Roman" w:cs="Times New Roman"/>
                <w:sz w:val="24"/>
                <w:szCs w:val="18"/>
              </w:rPr>
              <w:t>         </w:t>
            </w:r>
            <w:r w:rsidRPr="00FD72CE">
              <w:rPr>
                <w:rFonts w:ascii="Times New Roman" w:eastAsia="Times New Roman" w:hAnsi="Times New Roman" w:cs="Times New Roman"/>
                <w:sz w:val="24"/>
                <w:szCs w:val="18"/>
              </w:rPr>
              <w:t xml:space="preserve"> 5.3</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Работникам, выполняющим преподавательскую работу в объеме, превышающем норму часов преподавательской работы, определенную Правительством Российской Федерации за ставку заработной платы, выплаты компенсационного (выплаты работникам занятых на работах с вредными и (или) опасными и иными особыми условиями труда</w:t>
            </w:r>
            <w:r>
              <w:rPr>
                <w:rFonts w:ascii="Times New Roman" w:eastAsia="Times New Roman" w:hAnsi="Times New Roman" w:cs="Times New Roman"/>
                <w:sz w:val="24"/>
                <w:szCs w:val="18"/>
              </w:rPr>
              <w:t>)</w:t>
            </w:r>
            <w:r w:rsidRPr="00FD72CE">
              <w:rPr>
                <w:rFonts w:ascii="Times New Roman" w:eastAsia="Times New Roman" w:hAnsi="Times New Roman" w:cs="Times New Roman"/>
                <w:sz w:val="24"/>
                <w:szCs w:val="18"/>
              </w:rPr>
              <w:t xml:space="preserve">; </w:t>
            </w:r>
            <w:r>
              <w:rPr>
                <w:rFonts w:ascii="Times New Roman" w:eastAsia="Times New Roman" w:hAnsi="Times New Roman" w:cs="Times New Roman"/>
                <w:sz w:val="24"/>
                <w:szCs w:val="18"/>
              </w:rPr>
              <w:t xml:space="preserve"> </w:t>
            </w:r>
            <w:r w:rsidRPr="00FD72CE">
              <w:rPr>
                <w:rFonts w:ascii="Times New Roman" w:eastAsia="Times New Roman" w:hAnsi="Times New Roman" w:cs="Times New Roman"/>
                <w:sz w:val="24"/>
                <w:szCs w:val="18"/>
              </w:rPr>
              <w:t>выплаты за иные особые условия работы в отдельных образовательных учреждениях; выплаты педагогическим работникам при выполнении работы, связанной с сопровождением образовательного процесса и не входящей в должностные обязанности и стимулирующего (выплата за стаж непрерывной работы; выплата за наличие квалификационной категории; выплаты за наличие ученой степени и почетного звания) повышающий коэффициент к  окладу (должностному окладу, ставке заработной платы по занимаемой должности)  устанавливаются пропорционально выполняемому объему.</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5.4 Нормирование труда в Детском саду осуществляется в соответствии с требованиями Трудового кодекса </w:t>
            </w:r>
            <w:proofErr w:type="gramStart"/>
            <w:r w:rsidRPr="00FD72CE">
              <w:rPr>
                <w:rFonts w:ascii="Times New Roman" w:eastAsia="Times New Roman" w:hAnsi="Times New Roman" w:cs="Times New Roman"/>
                <w:sz w:val="24"/>
                <w:szCs w:val="18"/>
              </w:rPr>
              <w:t>Российской  Федерации</w:t>
            </w:r>
            <w:proofErr w:type="gramEnd"/>
            <w:r w:rsidRPr="00FD72CE">
              <w:rPr>
                <w:rFonts w:ascii="Times New Roman" w:eastAsia="Times New Roman" w:hAnsi="Times New Roman" w:cs="Times New Roman"/>
                <w:sz w:val="24"/>
                <w:szCs w:val="18"/>
              </w:rPr>
              <w:t>.</w:t>
            </w:r>
          </w:p>
          <w:p w:rsidR="00F50C88" w:rsidRPr="00FD72CE" w:rsidRDefault="00F50C88" w:rsidP="00421DFB">
            <w:pPr>
              <w:spacing w:before="100" w:beforeAutospacing="1" w:after="0" w:line="240" w:lineRule="auto"/>
              <w:rPr>
                <w:rFonts w:ascii="Times New Roman" w:eastAsia="Times New Roman" w:hAnsi="Times New Roman" w:cs="Times New Roman"/>
                <w:sz w:val="24"/>
                <w:szCs w:val="18"/>
              </w:rPr>
            </w:pPr>
            <w:r w:rsidRPr="00FD72CE">
              <w:rPr>
                <w:rFonts w:ascii="Times New Roman" w:eastAsia="Times New Roman" w:hAnsi="Times New Roman" w:cs="Times New Roman"/>
                <w:sz w:val="24"/>
                <w:szCs w:val="18"/>
              </w:rPr>
              <w:t xml:space="preserve">            5.5 Бухгалтерия ежегодно, в соответствии со сроками, установленными МУ Управлением образованием </w:t>
            </w:r>
            <w:proofErr w:type="gramStart"/>
            <w:r>
              <w:rPr>
                <w:rFonts w:ascii="Times New Roman" w:eastAsia="Times New Roman" w:hAnsi="Times New Roman" w:cs="Times New Roman"/>
                <w:sz w:val="24"/>
                <w:szCs w:val="18"/>
              </w:rPr>
              <w:t xml:space="preserve">Кировского </w:t>
            </w:r>
            <w:r w:rsidRPr="00FD72CE">
              <w:rPr>
                <w:rFonts w:ascii="Times New Roman" w:eastAsia="Times New Roman" w:hAnsi="Times New Roman" w:cs="Times New Roman"/>
                <w:sz w:val="24"/>
                <w:szCs w:val="18"/>
              </w:rPr>
              <w:t xml:space="preserve"> района</w:t>
            </w:r>
            <w:proofErr w:type="gramEnd"/>
            <w:r w:rsidRPr="00FD72CE">
              <w:rPr>
                <w:rFonts w:ascii="Times New Roman" w:eastAsia="Times New Roman" w:hAnsi="Times New Roman" w:cs="Times New Roman"/>
                <w:sz w:val="24"/>
                <w:szCs w:val="18"/>
              </w:rPr>
              <w:t>, производится расчет средней заработной платы  работников основного персонала и выплат компенсационного характера заведующей Детским  садом. </w:t>
            </w:r>
          </w:p>
        </w:tc>
      </w:tr>
    </w:tbl>
    <w:p w:rsidR="00F50C88" w:rsidRPr="00FD72CE" w:rsidRDefault="00F50C88" w:rsidP="00F50C88">
      <w:pPr>
        <w:rPr>
          <w:rFonts w:ascii="Times New Roman" w:hAnsi="Times New Roman" w:cs="Times New Roman"/>
          <w:sz w:val="32"/>
        </w:rPr>
      </w:pPr>
    </w:p>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p w:rsidR="00F50C88" w:rsidRDefault="00F50C88"/>
    <w:sectPr w:rsidR="00F5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AF"/>
    <w:rsid w:val="00B03356"/>
    <w:rsid w:val="00C75AAF"/>
    <w:rsid w:val="00F5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43996-C1CC-449F-9FF6-15F0FD4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C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2017-02-14T08:38:00Z</dcterms:created>
  <dcterms:modified xsi:type="dcterms:W3CDTF">2017-02-14T08:38:00Z</dcterms:modified>
</cp:coreProperties>
</file>